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0FDE4" w14:textId="470BD785" w:rsidR="00AF5BD9" w:rsidRDefault="0041117E" w:rsidP="0041117E">
      <w:pPr>
        <w:spacing w:after="0"/>
        <w:jc w:val="center"/>
        <w:rPr>
          <w:rFonts w:ascii="Arial" w:hAnsi="Arial" w:cs="Arial"/>
          <w:b/>
          <w:bCs/>
          <w:sz w:val="28"/>
          <w:szCs w:val="28"/>
          <w:u w:val="single"/>
        </w:rPr>
      </w:pPr>
      <w:r w:rsidRPr="0041117E">
        <w:rPr>
          <w:rFonts w:ascii="Arial" w:hAnsi="Arial" w:cs="Arial"/>
          <w:b/>
          <w:bCs/>
          <w:sz w:val="28"/>
          <w:szCs w:val="28"/>
          <w:u w:val="single"/>
        </w:rPr>
        <w:t>Ability Shetland Carer and Compassionate Leave Policy</w:t>
      </w:r>
    </w:p>
    <w:p w14:paraId="2C57F657" w14:textId="77777777" w:rsidR="0041117E" w:rsidRPr="0041117E" w:rsidRDefault="0041117E" w:rsidP="0041117E">
      <w:pPr>
        <w:spacing w:after="0"/>
        <w:jc w:val="center"/>
        <w:rPr>
          <w:rFonts w:ascii="Arial" w:hAnsi="Arial" w:cs="Arial"/>
          <w:b/>
          <w:bCs/>
          <w:sz w:val="28"/>
          <w:szCs w:val="28"/>
          <w:u w:val="single"/>
        </w:rPr>
      </w:pPr>
    </w:p>
    <w:p w14:paraId="0A5B7C18" w14:textId="298FBE56" w:rsidR="00C81B5F" w:rsidRDefault="0041117E" w:rsidP="00C81B5F">
      <w:pPr>
        <w:keepNext/>
        <w:keepLines/>
        <w:tabs>
          <w:tab w:val="center" w:pos="1937"/>
        </w:tabs>
        <w:spacing w:after="0"/>
        <w:jc w:val="both"/>
        <w:outlineLvl w:val="0"/>
        <w:rPr>
          <w:rFonts w:ascii="Arial" w:eastAsia="Arial" w:hAnsi="Arial" w:cs="Arial"/>
          <w:b/>
          <w:color w:val="000000"/>
          <w:sz w:val="28"/>
          <w:szCs w:val="28"/>
          <w:lang w:eastAsia="en-GB"/>
        </w:rPr>
      </w:pPr>
      <w:r>
        <w:rPr>
          <w:rFonts w:ascii="Arial" w:eastAsia="Arial" w:hAnsi="Arial" w:cs="Arial"/>
          <w:b/>
          <w:color w:val="000000"/>
          <w:sz w:val="28"/>
          <w:szCs w:val="28"/>
          <w:lang w:eastAsia="en-GB"/>
        </w:rPr>
        <w:t>Introduction</w:t>
      </w:r>
    </w:p>
    <w:p w14:paraId="504BA3B0" w14:textId="77777777" w:rsidR="0041117E" w:rsidRPr="00B15F6B" w:rsidRDefault="0041117E" w:rsidP="00C81B5F">
      <w:pPr>
        <w:keepNext/>
        <w:keepLines/>
        <w:tabs>
          <w:tab w:val="center" w:pos="1937"/>
        </w:tabs>
        <w:spacing w:after="0"/>
        <w:jc w:val="both"/>
        <w:outlineLvl w:val="0"/>
        <w:rPr>
          <w:rFonts w:ascii="Arial" w:eastAsia="Arial" w:hAnsi="Arial" w:cs="Arial"/>
          <w:b/>
          <w:color w:val="000000"/>
          <w:sz w:val="28"/>
          <w:szCs w:val="28"/>
          <w:lang w:eastAsia="en-GB"/>
        </w:rPr>
      </w:pPr>
    </w:p>
    <w:p w14:paraId="1CCB10EA" w14:textId="6B72EC5D" w:rsidR="00C81B5F" w:rsidRDefault="00C81B5F" w:rsidP="00C81B5F">
      <w:pPr>
        <w:spacing w:after="0"/>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Ability Shetland</w:t>
      </w:r>
      <w:r w:rsidRPr="00B15F6B">
        <w:rPr>
          <w:rFonts w:ascii="Arial" w:eastAsia="Arial" w:hAnsi="Arial" w:cs="Arial"/>
          <w:color w:val="000000"/>
          <w:sz w:val="28"/>
          <w:szCs w:val="28"/>
          <w:lang w:eastAsia="en-GB"/>
        </w:rPr>
        <w:t xml:space="preserve"> acknowledges that its employees </w:t>
      </w:r>
      <w:r>
        <w:rPr>
          <w:rFonts w:ascii="Arial" w:eastAsia="Arial" w:hAnsi="Arial" w:cs="Arial"/>
          <w:color w:val="000000"/>
          <w:sz w:val="28"/>
          <w:szCs w:val="28"/>
          <w:lang w:eastAsia="en-GB"/>
        </w:rPr>
        <w:t xml:space="preserve">may </w:t>
      </w:r>
      <w:r w:rsidRPr="00B15F6B">
        <w:rPr>
          <w:rFonts w:ascii="Arial" w:eastAsia="Arial" w:hAnsi="Arial" w:cs="Arial"/>
          <w:color w:val="000000"/>
          <w:sz w:val="28"/>
          <w:szCs w:val="28"/>
          <w:lang w:eastAsia="en-GB"/>
        </w:rPr>
        <w:t xml:space="preserve">have to deal with the daily demands of caring for dependants, dealing with emergency situations and bereavement.  It is recognised that, on occasion, it is possible for a clash of work and domestic issues to occur, which may require time off work, usually at short notice. </w:t>
      </w:r>
    </w:p>
    <w:p w14:paraId="32E28FAA" w14:textId="77777777" w:rsidR="00C81B5F" w:rsidRPr="00B15F6B" w:rsidRDefault="00C81B5F" w:rsidP="00C81B5F">
      <w:pPr>
        <w:spacing w:after="0"/>
        <w:jc w:val="both"/>
        <w:rPr>
          <w:rFonts w:ascii="Arial" w:eastAsia="Arial" w:hAnsi="Arial" w:cs="Arial"/>
          <w:color w:val="000000"/>
          <w:sz w:val="28"/>
          <w:szCs w:val="28"/>
          <w:lang w:eastAsia="en-GB"/>
        </w:rPr>
      </w:pPr>
    </w:p>
    <w:p w14:paraId="35549802" w14:textId="6B7B4129" w:rsidR="00C81B5F" w:rsidRPr="00B15F6B" w:rsidRDefault="00C81B5F" w:rsidP="00C81B5F">
      <w:pPr>
        <w:spacing w:after="0" w:line="249" w:lineRule="auto"/>
        <w:ind w:hanging="1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The Employment Relations Act 1999 provides a statutory right for employees to take a “reasonable” amount of time off work to deal with unexpected or sudden emergencies and to make any necessary </w:t>
      </w:r>
      <w:r w:rsidR="0041117E" w:rsidRPr="00B15F6B">
        <w:rPr>
          <w:rFonts w:ascii="Arial" w:eastAsia="Arial" w:hAnsi="Arial" w:cs="Arial"/>
          <w:color w:val="000000"/>
          <w:sz w:val="28"/>
          <w:szCs w:val="28"/>
          <w:lang w:eastAsia="en-GB"/>
        </w:rPr>
        <w:t>longer-term</w:t>
      </w:r>
      <w:r w:rsidRPr="00B15F6B">
        <w:rPr>
          <w:rFonts w:ascii="Arial" w:eastAsia="Arial" w:hAnsi="Arial" w:cs="Arial"/>
          <w:color w:val="000000"/>
          <w:sz w:val="28"/>
          <w:szCs w:val="28"/>
          <w:lang w:eastAsia="en-GB"/>
        </w:rPr>
        <w:t xml:space="preserve"> arrangements.  The emergency must involve a dependant of the employee and does not include an entitlement to pay.  </w:t>
      </w:r>
      <w:r w:rsidR="0041117E">
        <w:rPr>
          <w:rFonts w:ascii="Arial" w:eastAsia="Arial" w:hAnsi="Arial" w:cs="Arial"/>
          <w:color w:val="000000"/>
          <w:sz w:val="28"/>
          <w:szCs w:val="28"/>
          <w:lang w:eastAsia="en-GB"/>
        </w:rPr>
        <w:t>Ability Shetland</w:t>
      </w:r>
      <w:r w:rsidRPr="00B15F6B">
        <w:rPr>
          <w:rFonts w:ascii="Arial" w:eastAsia="Arial" w:hAnsi="Arial" w:cs="Arial"/>
          <w:color w:val="000000"/>
          <w:sz w:val="28"/>
          <w:szCs w:val="28"/>
          <w:lang w:eastAsia="en-GB"/>
        </w:rPr>
        <w:t xml:space="preserve"> will however in addition consider paid leave in certain circumstances where the annual leave entitlement of the individual concerned may be inadequate or inappropriate to the circumstances. </w:t>
      </w:r>
    </w:p>
    <w:p w14:paraId="095844A5" w14:textId="274C4D2D" w:rsidR="00C81B5F" w:rsidRPr="00B15F6B" w:rsidRDefault="00C81B5F" w:rsidP="00C81B5F">
      <w:pPr>
        <w:spacing w:after="0"/>
        <w:jc w:val="both"/>
        <w:rPr>
          <w:rFonts w:ascii="Arial" w:eastAsia="Arial" w:hAnsi="Arial" w:cs="Arial"/>
          <w:color w:val="000000"/>
          <w:sz w:val="28"/>
          <w:szCs w:val="28"/>
          <w:lang w:eastAsia="en-GB"/>
        </w:rPr>
      </w:pPr>
    </w:p>
    <w:p w14:paraId="420BBB8D" w14:textId="7B7B3C01" w:rsidR="00C81B5F" w:rsidRDefault="00C81B5F" w:rsidP="0041117E">
      <w:pPr>
        <w:spacing w:after="0" w:line="249" w:lineRule="auto"/>
        <w:ind w:hanging="1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The following leave provisions should provide employees with adequate short and long-term solutions to meet caring responsibilities and deal with domestic problems and bereavement.  They aim to encourage managers and employees to discuss sensitively and openly these difficulties in a mutually acceptable manner.  </w:t>
      </w:r>
    </w:p>
    <w:p w14:paraId="41B9ED9F" w14:textId="77777777" w:rsidR="0041117E" w:rsidRPr="00B15F6B" w:rsidRDefault="0041117E" w:rsidP="0041117E">
      <w:pPr>
        <w:spacing w:after="0" w:line="249" w:lineRule="auto"/>
        <w:ind w:hanging="10"/>
        <w:jc w:val="both"/>
        <w:rPr>
          <w:rFonts w:ascii="Arial" w:eastAsia="Arial" w:hAnsi="Arial" w:cs="Arial"/>
          <w:color w:val="000000"/>
          <w:sz w:val="28"/>
          <w:szCs w:val="28"/>
          <w:lang w:eastAsia="en-GB"/>
        </w:rPr>
      </w:pPr>
    </w:p>
    <w:p w14:paraId="43B58101" w14:textId="1191B1C7" w:rsidR="0041117E" w:rsidRDefault="0041117E" w:rsidP="0041117E">
      <w:pPr>
        <w:keepNext/>
        <w:keepLines/>
        <w:tabs>
          <w:tab w:val="center" w:pos="1437"/>
        </w:tabs>
        <w:spacing w:after="0"/>
        <w:jc w:val="both"/>
        <w:outlineLvl w:val="0"/>
        <w:rPr>
          <w:rFonts w:ascii="Arial" w:eastAsia="Arial" w:hAnsi="Arial" w:cs="Arial"/>
          <w:b/>
          <w:color w:val="000000"/>
          <w:sz w:val="28"/>
          <w:szCs w:val="28"/>
          <w:lang w:eastAsia="en-GB"/>
        </w:rPr>
      </w:pPr>
      <w:r w:rsidRPr="00B15F6B">
        <w:rPr>
          <w:rFonts w:ascii="Arial" w:eastAsia="Arial" w:hAnsi="Arial" w:cs="Arial"/>
          <w:b/>
          <w:color w:val="000000"/>
          <w:sz w:val="28"/>
          <w:szCs w:val="28"/>
          <w:lang w:eastAsia="en-GB"/>
        </w:rPr>
        <w:t xml:space="preserve">SCOPE </w:t>
      </w:r>
    </w:p>
    <w:p w14:paraId="1D5DCF53" w14:textId="77777777" w:rsidR="0041117E" w:rsidRPr="00B15F6B" w:rsidRDefault="0041117E" w:rsidP="0041117E">
      <w:pPr>
        <w:keepNext/>
        <w:keepLines/>
        <w:tabs>
          <w:tab w:val="center" w:pos="1437"/>
        </w:tabs>
        <w:spacing w:after="0"/>
        <w:jc w:val="both"/>
        <w:outlineLvl w:val="0"/>
        <w:rPr>
          <w:rFonts w:ascii="Arial" w:eastAsia="Arial" w:hAnsi="Arial" w:cs="Arial"/>
          <w:b/>
          <w:color w:val="000000"/>
          <w:sz w:val="28"/>
          <w:szCs w:val="28"/>
          <w:lang w:eastAsia="en-GB"/>
        </w:rPr>
      </w:pPr>
    </w:p>
    <w:p w14:paraId="2522EC44" w14:textId="252E8ED1" w:rsidR="0041117E" w:rsidRPr="00B15F6B" w:rsidRDefault="0041117E" w:rsidP="0041117E">
      <w:pPr>
        <w:spacing w:after="0" w:line="249" w:lineRule="auto"/>
        <w:ind w:left="10" w:hanging="1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These leave provisions apply to all </w:t>
      </w:r>
      <w:r>
        <w:rPr>
          <w:rFonts w:ascii="Arial" w:eastAsia="Arial" w:hAnsi="Arial" w:cs="Arial"/>
          <w:color w:val="000000"/>
          <w:sz w:val="28"/>
          <w:szCs w:val="28"/>
          <w:lang w:eastAsia="en-GB"/>
        </w:rPr>
        <w:t>permanent</w:t>
      </w:r>
      <w:r w:rsidRPr="00B15F6B">
        <w:rPr>
          <w:rFonts w:ascii="Arial" w:eastAsia="Arial" w:hAnsi="Arial" w:cs="Arial"/>
          <w:color w:val="000000"/>
          <w:sz w:val="28"/>
          <w:szCs w:val="28"/>
          <w:lang w:eastAsia="en-GB"/>
        </w:rPr>
        <w:t xml:space="preserve"> and temporary employees.  Part-time and job-share employees are entitled to the same provisions on a pro-rata basis. </w:t>
      </w:r>
    </w:p>
    <w:p w14:paraId="47CEAB91" w14:textId="77777777" w:rsidR="0041117E" w:rsidRPr="00B15F6B" w:rsidRDefault="0041117E" w:rsidP="0041117E">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1F43C15F" w14:textId="63C81197" w:rsidR="0041117E" w:rsidRPr="000053AC" w:rsidRDefault="0041117E" w:rsidP="000053AC">
      <w:pPr>
        <w:pStyle w:val="ListParagraph"/>
        <w:keepNext/>
        <w:keepLines/>
        <w:numPr>
          <w:ilvl w:val="0"/>
          <w:numId w:val="6"/>
        </w:numPr>
        <w:tabs>
          <w:tab w:val="center" w:pos="1736"/>
        </w:tabs>
        <w:spacing w:after="0"/>
        <w:jc w:val="both"/>
        <w:outlineLvl w:val="0"/>
        <w:rPr>
          <w:rFonts w:ascii="Arial" w:eastAsia="Arial" w:hAnsi="Arial" w:cs="Arial"/>
          <w:b/>
          <w:color w:val="000000"/>
          <w:sz w:val="28"/>
          <w:szCs w:val="28"/>
          <w:lang w:eastAsia="en-GB"/>
        </w:rPr>
      </w:pPr>
      <w:bookmarkStart w:id="0" w:name="_Toc18545"/>
      <w:r w:rsidRPr="000053AC">
        <w:rPr>
          <w:rFonts w:ascii="Arial" w:eastAsia="Arial" w:hAnsi="Arial" w:cs="Arial"/>
          <w:b/>
          <w:color w:val="000000"/>
          <w:sz w:val="28"/>
          <w:szCs w:val="28"/>
          <w:lang w:eastAsia="en-GB"/>
        </w:rPr>
        <w:t xml:space="preserve">. PRINCIPLES </w:t>
      </w:r>
      <w:bookmarkEnd w:id="0"/>
    </w:p>
    <w:p w14:paraId="055E2438" w14:textId="5DEFEE5B" w:rsidR="0041117E" w:rsidRPr="00B15F6B" w:rsidRDefault="0041117E" w:rsidP="0041117E">
      <w:pPr>
        <w:spacing w:after="0"/>
        <w:jc w:val="both"/>
        <w:rPr>
          <w:rFonts w:ascii="Arial" w:eastAsia="Arial" w:hAnsi="Arial" w:cs="Arial"/>
          <w:color w:val="000000"/>
          <w:sz w:val="28"/>
          <w:szCs w:val="28"/>
          <w:lang w:eastAsia="en-GB"/>
        </w:rPr>
      </w:pPr>
    </w:p>
    <w:p w14:paraId="07A02F7F" w14:textId="481CA143" w:rsidR="0041117E" w:rsidRPr="00B15F6B" w:rsidRDefault="0041117E" w:rsidP="000053AC">
      <w:pPr>
        <w:spacing w:after="0" w:line="249" w:lineRule="auto"/>
        <w:ind w:hanging="1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Staff may apply for Carer or Compassionate Leave if they need to be absent from work in circumstances not covered by the provisions for sick leave, annual leave, maternity leave, </w:t>
      </w:r>
      <w:r>
        <w:rPr>
          <w:rFonts w:ascii="Arial" w:eastAsia="Arial" w:hAnsi="Arial" w:cs="Arial"/>
          <w:color w:val="000000"/>
          <w:sz w:val="28"/>
          <w:szCs w:val="28"/>
          <w:lang w:eastAsia="en-GB"/>
        </w:rPr>
        <w:t xml:space="preserve">or </w:t>
      </w:r>
      <w:r w:rsidRPr="00B15F6B">
        <w:rPr>
          <w:rFonts w:ascii="Arial" w:eastAsia="Arial" w:hAnsi="Arial" w:cs="Arial"/>
          <w:color w:val="000000"/>
          <w:sz w:val="28"/>
          <w:szCs w:val="28"/>
          <w:lang w:eastAsia="en-GB"/>
        </w:rPr>
        <w:t xml:space="preserve">parental leave Compassionate </w:t>
      </w:r>
      <w:r w:rsidRPr="00B15F6B">
        <w:rPr>
          <w:rFonts w:ascii="Arial" w:eastAsia="Arial" w:hAnsi="Arial" w:cs="Arial"/>
          <w:color w:val="000000"/>
          <w:sz w:val="28"/>
          <w:szCs w:val="28"/>
          <w:lang w:eastAsia="en-GB"/>
        </w:rPr>
        <w:lastRenderedPageBreak/>
        <w:t xml:space="preserve">Leave is not an entitlement but applications should be sympathetically considered in the light of individual circumstances.   </w:t>
      </w:r>
    </w:p>
    <w:p w14:paraId="7412432E" w14:textId="77777777" w:rsidR="0041117E" w:rsidRPr="00B15F6B" w:rsidRDefault="0041117E" w:rsidP="000053AC">
      <w:pPr>
        <w:spacing w:after="0"/>
        <w:jc w:val="both"/>
        <w:rPr>
          <w:rFonts w:ascii="Arial" w:eastAsia="Arial" w:hAnsi="Arial" w:cs="Arial"/>
          <w:color w:val="000000"/>
          <w:sz w:val="28"/>
          <w:szCs w:val="28"/>
          <w:lang w:eastAsia="en-GB"/>
        </w:rPr>
      </w:pPr>
    </w:p>
    <w:p w14:paraId="7A194365" w14:textId="7640AF2F" w:rsidR="0041117E" w:rsidRPr="0041117E" w:rsidRDefault="000053AC" w:rsidP="000053AC">
      <w:pPr>
        <w:spacing w:after="0"/>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 xml:space="preserve">3.1  </w:t>
      </w:r>
      <w:r w:rsidR="0041117E">
        <w:rPr>
          <w:rFonts w:ascii="Arial" w:eastAsia="Arial" w:hAnsi="Arial" w:cs="Arial"/>
          <w:color w:val="000000"/>
          <w:sz w:val="28"/>
          <w:szCs w:val="28"/>
          <w:lang w:eastAsia="en-GB"/>
        </w:rPr>
        <w:t xml:space="preserve">The Team Leader, </w:t>
      </w:r>
      <w:r w:rsidR="0041117E" w:rsidRPr="0041117E">
        <w:rPr>
          <w:rFonts w:ascii="Arial" w:eastAsia="Arial" w:hAnsi="Arial" w:cs="Arial"/>
          <w:color w:val="000000"/>
          <w:sz w:val="28"/>
          <w:szCs w:val="28"/>
          <w:lang w:eastAsia="en-GB"/>
        </w:rPr>
        <w:t xml:space="preserve">or in the case of </w:t>
      </w:r>
      <w:r w:rsidR="0041117E">
        <w:rPr>
          <w:rFonts w:ascii="Arial" w:eastAsia="Arial" w:hAnsi="Arial" w:cs="Arial"/>
          <w:color w:val="000000"/>
          <w:sz w:val="28"/>
          <w:szCs w:val="28"/>
          <w:lang w:eastAsia="en-GB"/>
        </w:rPr>
        <w:t xml:space="preserve">the </w:t>
      </w:r>
      <w:r w:rsidR="0041117E" w:rsidRPr="0041117E">
        <w:rPr>
          <w:rFonts w:ascii="Arial" w:eastAsia="Arial" w:hAnsi="Arial" w:cs="Arial"/>
          <w:color w:val="000000"/>
          <w:sz w:val="28"/>
          <w:szCs w:val="28"/>
          <w:lang w:eastAsia="en-GB"/>
        </w:rPr>
        <w:t xml:space="preserve">Team Leader applying for </w:t>
      </w:r>
      <w:r w:rsidR="00B366DD">
        <w:rPr>
          <w:rFonts w:ascii="Arial" w:eastAsia="Arial" w:hAnsi="Arial" w:cs="Arial"/>
          <w:color w:val="000000"/>
          <w:sz w:val="28"/>
          <w:szCs w:val="28"/>
          <w:lang w:eastAsia="en-GB"/>
        </w:rPr>
        <w:tab/>
      </w:r>
      <w:r w:rsidR="0041117E" w:rsidRPr="0041117E">
        <w:rPr>
          <w:rFonts w:ascii="Arial" w:eastAsia="Arial" w:hAnsi="Arial" w:cs="Arial"/>
          <w:color w:val="000000"/>
          <w:sz w:val="28"/>
          <w:szCs w:val="28"/>
          <w:lang w:eastAsia="en-GB"/>
        </w:rPr>
        <w:t xml:space="preserve">such leave </w:t>
      </w:r>
      <w:r>
        <w:rPr>
          <w:rFonts w:ascii="Arial" w:eastAsia="Arial" w:hAnsi="Arial" w:cs="Arial"/>
          <w:color w:val="000000"/>
          <w:sz w:val="28"/>
          <w:szCs w:val="28"/>
          <w:lang w:eastAsia="en-GB"/>
        </w:rPr>
        <w:t xml:space="preserve">a </w:t>
      </w:r>
      <w:r w:rsidR="0041117E" w:rsidRPr="0041117E">
        <w:rPr>
          <w:rFonts w:ascii="Arial" w:eastAsia="Arial" w:hAnsi="Arial" w:cs="Arial"/>
          <w:color w:val="000000"/>
          <w:sz w:val="28"/>
          <w:szCs w:val="28"/>
          <w:lang w:eastAsia="en-GB"/>
        </w:rPr>
        <w:t xml:space="preserve">the </w:t>
      </w:r>
      <w:r>
        <w:rPr>
          <w:rFonts w:ascii="Arial" w:eastAsia="Arial" w:hAnsi="Arial" w:cs="Arial"/>
          <w:color w:val="000000"/>
          <w:sz w:val="28"/>
          <w:szCs w:val="28"/>
          <w:lang w:eastAsia="en-GB"/>
        </w:rPr>
        <w:t>Chair</w:t>
      </w:r>
      <w:r w:rsidR="0041117E" w:rsidRPr="0041117E">
        <w:rPr>
          <w:rFonts w:ascii="Arial" w:eastAsia="Arial" w:hAnsi="Arial" w:cs="Arial"/>
          <w:color w:val="000000"/>
          <w:sz w:val="28"/>
          <w:szCs w:val="28"/>
          <w:lang w:eastAsia="en-GB"/>
        </w:rPr>
        <w:t>, are responsible for considering</w:t>
      </w:r>
      <w:r w:rsidR="0041117E" w:rsidRPr="00B15F6B">
        <w:rPr>
          <w:rFonts w:ascii="Arial" w:eastAsia="Arial" w:hAnsi="Arial" w:cs="Arial"/>
          <w:color w:val="000000"/>
          <w:sz w:val="28"/>
          <w:szCs w:val="28"/>
          <w:lang w:eastAsia="en-GB"/>
        </w:rPr>
        <w:t xml:space="preserve"> </w:t>
      </w:r>
      <w:r w:rsidR="0041117E" w:rsidRPr="0041117E">
        <w:rPr>
          <w:rFonts w:ascii="Arial" w:eastAsia="Arial" w:hAnsi="Arial" w:cs="Arial"/>
          <w:color w:val="000000"/>
          <w:sz w:val="28"/>
          <w:szCs w:val="28"/>
          <w:lang w:eastAsia="en-GB"/>
        </w:rPr>
        <w:t xml:space="preserve">leave </w:t>
      </w:r>
      <w:r w:rsidR="00B366DD">
        <w:rPr>
          <w:rFonts w:ascii="Arial" w:eastAsia="Arial" w:hAnsi="Arial" w:cs="Arial"/>
          <w:color w:val="000000"/>
          <w:sz w:val="28"/>
          <w:szCs w:val="28"/>
          <w:lang w:eastAsia="en-GB"/>
        </w:rPr>
        <w:tab/>
      </w:r>
      <w:r w:rsidR="0041117E" w:rsidRPr="0041117E">
        <w:rPr>
          <w:rFonts w:ascii="Arial" w:eastAsia="Arial" w:hAnsi="Arial" w:cs="Arial"/>
          <w:color w:val="000000"/>
          <w:sz w:val="28"/>
          <w:szCs w:val="28"/>
          <w:lang w:eastAsia="en-GB"/>
        </w:rPr>
        <w:t xml:space="preserve">application for periods of up to </w:t>
      </w:r>
      <w:r w:rsidR="0041117E" w:rsidRPr="0041117E">
        <w:rPr>
          <w:rFonts w:ascii="Arial" w:eastAsia="Arial" w:hAnsi="Arial" w:cs="Arial"/>
          <w:b/>
          <w:color w:val="000000"/>
          <w:sz w:val="28"/>
          <w:szCs w:val="28"/>
          <w:lang w:eastAsia="en-GB"/>
        </w:rPr>
        <w:t>five</w:t>
      </w:r>
      <w:r w:rsidR="0041117E" w:rsidRPr="0041117E">
        <w:rPr>
          <w:rFonts w:ascii="Arial" w:eastAsia="Arial" w:hAnsi="Arial" w:cs="Arial"/>
          <w:color w:val="000000"/>
          <w:sz w:val="28"/>
          <w:szCs w:val="28"/>
          <w:lang w:eastAsia="en-GB"/>
        </w:rPr>
        <w:t xml:space="preserve"> working days (e.g. a week) pro-</w:t>
      </w:r>
      <w:r w:rsidR="00B366DD">
        <w:rPr>
          <w:rFonts w:ascii="Arial" w:eastAsia="Arial" w:hAnsi="Arial" w:cs="Arial"/>
          <w:color w:val="000000"/>
          <w:sz w:val="28"/>
          <w:szCs w:val="28"/>
          <w:lang w:eastAsia="en-GB"/>
        </w:rPr>
        <w:tab/>
      </w:r>
      <w:r w:rsidR="0041117E" w:rsidRPr="0041117E">
        <w:rPr>
          <w:rFonts w:ascii="Arial" w:eastAsia="Arial" w:hAnsi="Arial" w:cs="Arial"/>
          <w:color w:val="000000"/>
          <w:sz w:val="28"/>
          <w:szCs w:val="28"/>
          <w:lang w:eastAsia="en-GB"/>
        </w:rPr>
        <w:t xml:space="preserve">rata for part-time staff or in special circumstances equivalent to </w:t>
      </w:r>
      <w:r w:rsidR="0041117E" w:rsidRPr="0041117E">
        <w:rPr>
          <w:rFonts w:ascii="Arial" w:eastAsia="Arial" w:hAnsi="Arial" w:cs="Arial"/>
          <w:b/>
          <w:color w:val="000000"/>
          <w:sz w:val="28"/>
          <w:szCs w:val="28"/>
          <w:lang w:eastAsia="en-GB"/>
        </w:rPr>
        <w:t>five</w:t>
      </w:r>
      <w:r w:rsidR="0041117E" w:rsidRPr="0041117E">
        <w:rPr>
          <w:rFonts w:ascii="Arial" w:eastAsia="Arial" w:hAnsi="Arial" w:cs="Arial"/>
          <w:color w:val="000000"/>
          <w:sz w:val="28"/>
          <w:szCs w:val="28"/>
          <w:lang w:eastAsia="en-GB"/>
        </w:rPr>
        <w:t xml:space="preserve"> </w:t>
      </w:r>
      <w:r w:rsidR="00B366DD">
        <w:rPr>
          <w:rFonts w:ascii="Arial" w:eastAsia="Arial" w:hAnsi="Arial" w:cs="Arial"/>
          <w:color w:val="000000"/>
          <w:sz w:val="28"/>
          <w:szCs w:val="28"/>
          <w:lang w:eastAsia="en-GB"/>
        </w:rPr>
        <w:tab/>
      </w:r>
      <w:r w:rsidR="0041117E" w:rsidRPr="0041117E">
        <w:rPr>
          <w:rFonts w:ascii="Arial" w:eastAsia="Arial" w:hAnsi="Arial" w:cs="Arial"/>
          <w:color w:val="000000"/>
          <w:sz w:val="28"/>
          <w:szCs w:val="28"/>
          <w:lang w:eastAsia="en-GB"/>
        </w:rPr>
        <w:t xml:space="preserve">working days, e.g. over a two week period. </w:t>
      </w:r>
    </w:p>
    <w:p w14:paraId="363B80A3" w14:textId="37711A62" w:rsidR="0041117E" w:rsidRPr="00B15F6B" w:rsidRDefault="0041117E" w:rsidP="000053AC">
      <w:pPr>
        <w:spacing w:after="0"/>
        <w:jc w:val="both"/>
        <w:rPr>
          <w:rFonts w:ascii="Arial" w:eastAsia="Arial" w:hAnsi="Arial" w:cs="Arial"/>
          <w:color w:val="000000"/>
          <w:sz w:val="28"/>
          <w:szCs w:val="28"/>
          <w:lang w:eastAsia="en-GB"/>
        </w:rPr>
      </w:pPr>
    </w:p>
    <w:p w14:paraId="03246CB6" w14:textId="2A8D9237" w:rsidR="0041117E" w:rsidRDefault="00B366DD" w:rsidP="00B366DD">
      <w:pPr>
        <w:spacing w:after="0" w:line="249" w:lineRule="auto"/>
        <w:ind w:left="720" w:hanging="720"/>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3.2</w:t>
      </w:r>
      <w:r>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Where </w:t>
      </w:r>
      <w:r w:rsidR="000053AC">
        <w:rPr>
          <w:rFonts w:ascii="Arial" w:eastAsia="Arial" w:hAnsi="Arial" w:cs="Arial"/>
          <w:color w:val="000000"/>
          <w:sz w:val="28"/>
          <w:szCs w:val="28"/>
          <w:lang w:eastAsia="en-GB"/>
        </w:rPr>
        <w:t xml:space="preserve">the </w:t>
      </w:r>
      <w:r w:rsidR="0041117E" w:rsidRPr="00B15F6B">
        <w:rPr>
          <w:rFonts w:ascii="Arial" w:eastAsia="Arial" w:hAnsi="Arial" w:cs="Arial"/>
          <w:color w:val="000000"/>
          <w:sz w:val="28"/>
          <w:szCs w:val="28"/>
          <w:lang w:eastAsia="en-GB"/>
        </w:rPr>
        <w:t>Team Leader wishes to approve compassionate leave</w:t>
      </w:r>
      <w:r w:rsidR="000053AC">
        <w:rPr>
          <w:rFonts w:ascii="Arial" w:eastAsia="Arial" w:hAnsi="Arial" w:cs="Arial"/>
          <w:color w:val="000000"/>
          <w:sz w:val="28"/>
          <w:szCs w:val="28"/>
          <w:lang w:eastAsia="en-GB"/>
        </w:rPr>
        <w:t xml:space="preserve"> </w:t>
      </w:r>
      <w:r w:rsidR="0041117E" w:rsidRPr="00B15F6B">
        <w:rPr>
          <w:rFonts w:ascii="Arial" w:eastAsia="Arial" w:hAnsi="Arial" w:cs="Arial"/>
          <w:color w:val="000000"/>
          <w:sz w:val="28"/>
          <w:szCs w:val="28"/>
          <w:lang w:eastAsia="en-GB"/>
        </w:rPr>
        <w:t>greate</w:t>
      </w:r>
      <w:r>
        <w:rPr>
          <w:rFonts w:ascii="Arial" w:eastAsia="Arial" w:hAnsi="Arial" w:cs="Arial"/>
          <w:color w:val="000000"/>
          <w:sz w:val="28"/>
          <w:szCs w:val="28"/>
          <w:lang w:eastAsia="en-GB"/>
        </w:rPr>
        <w:t xml:space="preserve">r </w:t>
      </w:r>
      <w:r w:rsidR="0041117E" w:rsidRPr="00B15F6B">
        <w:rPr>
          <w:rFonts w:ascii="Arial" w:eastAsia="Arial" w:hAnsi="Arial" w:cs="Arial"/>
          <w:color w:val="000000"/>
          <w:sz w:val="28"/>
          <w:szCs w:val="28"/>
          <w:lang w:eastAsia="en-GB"/>
        </w:rPr>
        <w:t>than these provisions such leave shall be unpaid unless</w:t>
      </w:r>
      <w:r>
        <w:rPr>
          <w:rFonts w:ascii="Arial" w:eastAsia="Arial" w:hAnsi="Arial" w:cs="Arial"/>
          <w:color w:val="000000"/>
          <w:sz w:val="28"/>
          <w:szCs w:val="28"/>
          <w:lang w:eastAsia="en-GB"/>
        </w:rPr>
        <w:t xml:space="preserve"> </w:t>
      </w:r>
      <w:r w:rsidR="0041117E" w:rsidRPr="00B15F6B">
        <w:rPr>
          <w:rFonts w:ascii="Arial" w:eastAsia="Arial" w:hAnsi="Arial" w:cs="Arial"/>
          <w:color w:val="000000"/>
          <w:sz w:val="28"/>
          <w:szCs w:val="28"/>
          <w:lang w:eastAsia="en-GB"/>
        </w:rPr>
        <w:t xml:space="preserve">otherwise authorised by the </w:t>
      </w:r>
      <w:r w:rsidR="000053AC">
        <w:rPr>
          <w:rFonts w:ascii="Arial" w:eastAsia="Arial" w:hAnsi="Arial" w:cs="Arial"/>
          <w:color w:val="000000"/>
          <w:sz w:val="28"/>
          <w:szCs w:val="28"/>
          <w:lang w:eastAsia="en-GB"/>
        </w:rPr>
        <w:t>Chair of the Board of Trustees</w:t>
      </w:r>
      <w:r w:rsidR="000053AC" w:rsidRPr="00B15F6B">
        <w:rPr>
          <w:rFonts w:ascii="Arial" w:eastAsia="Arial" w:hAnsi="Arial" w:cs="Arial"/>
          <w:color w:val="000000"/>
          <w:sz w:val="28"/>
          <w:szCs w:val="28"/>
          <w:lang w:eastAsia="en-GB"/>
        </w:rPr>
        <w:t>.</w:t>
      </w:r>
      <w:r w:rsidR="000053AC">
        <w:rPr>
          <w:rFonts w:ascii="Arial" w:eastAsia="Arial" w:hAnsi="Arial" w:cs="Arial"/>
          <w:color w:val="000000"/>
          <w:sz w:val="28"/>
          <w:szCs w:val="28"/>
          <w:lang w:eastAsia="en-GB"/>
        </w:rPr>
        <w:t xml:space="preserve">  </w:t>
      </w:r>
      <w:r w:rsidR="0041117E" w:rsidRPr="00B15F6B">
        <w:rPr>
          <w:rFonts w:ascii="Arial" w:eastAsia="Arial" w:hAnsi="Arial" w:cs="Arial"/>
          <w:color w:val="000000"/>
          <w:sz w:val="28"/>
          <w:szCs w:val="28"/>
          <w:lang w:eastAsia="en-GB"/>
        </w:rPr>
        <w:t xml:space="preserve">An example of when this may be considered is in the case of an employee caring for a terminally ill dependant  </w:t>
      </w:r>
    </w:p>
    <w:p w14:paraId="142F1070" w14:textId="77777777" w:rsidR="00B366DD" w:rsidRDefault="00B366DD" w:rsidP="00B366DD">
      <w:pPr>
        <w:spacing w:after="0" w:line="249" w:lineRule="auto"/>
        <w:ind w:left="720" w:hanging="720"/>
        <w:jc w:val="both"/>
        <w:rPr>
          <w:rFonts w:ascii="Arial" w:eastAsia="Arial" w:hAnsi="Arial" w:cs="Arial"/>
          <w:color w:val="000000"/>
          <w:sz w:val="28"/>
          <w:szCs w:val="28"/>
          <w:lang w:eastAsia="en-GB"/>
        </w:rPr>
      </w:pPr>
    </w:p>
    <w:p w14:paraId="276B2137" w14:textId="62EA1B68" w:rsidR="0041117E" w:rsidRPr="00B15F6B" w:rsidRDefault="000053AC" w:rsidP="000053AC">
      <w:pPr>
        <w:spacing w:after="0" w:line="249" w:lineRule="auto"/>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3</w:t>
      </w:r>
      <w:r w:rsidR="0041117E" w:rsidRPr="00B15F6B">
        <w:rPr>
          <w:rFonts w:ascii="Arial" w:eastAsia="Arial" w:hAnsi="Arial" w:cs="Arial"/>
          <w:color w:val="000000"/>
          <w:sz w:val="28"/>
          <w:szCs w:val="28"/>
          <w:lang w:eastAsia="en-GB"/>
        </w:rPr>
        <w:t xml:space="preserve">.3 </w:t>
      </w:r>
      <w:r w:rsidR="0041117E" w:rsidRPr="00B15F6B">
        <w:rPr>
          <w:rFonts w:ascii="Arial" w:eastAsia="Arial" w:hAnsi="Arial" w:cs="Arial"/>
          <w:color w:val="000000"/>
          <w:sz w:val="28"/>
          <w:szCs w:val="28"/>
          <w:lang w:eastAsia="en-GB"/>
        </w:rPr>
        <w:tab/>
        <w:t xml:space="preserve">Applications for compassionate leave should, whenever possible,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be made in advance in writing to the Team Leader.  Due to its nature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it is accepted that on occasion applications for such leave will be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made in retrospect.  </w:t>
      </w:r>
      <w:r w:rsidRPr="00B15F6B">
        <w:rPr>
          <w:rFonts w:ascii="Arial" w:eastAsia="Arial" w:hAnsi="Arial" w:cs="Arial"/>
          <w:color w:val="000000"/>
          <w:sz w:val="28"/>
          <w:szCs w:val="28"/>
          <w:lang w:eastAsia="en-GB"/>
        </w:rPr>
        <w:t>However,</w:t>
      </w:r>
      <w:r w:rsidR="0041117E" w:rsidRPr="00B15F6B">
        <w:rPr>
          <w:rFonts w:ascii="Arial" w:eastAsia="Arial" w:hAnsi="Arial" w:cs="Arial"/>
          <w:color w:val="000000"/>
          <w:sz w:val="28"/>
          <w:szCs w:val="28"/>
          <w:lang w:eastAsia="en-GB"/>
        </w:rPr>
        <w:t xml:space="preserve"> they should be made as soon as is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reasonably practicable. </w:t>
      </w:r>
    </w:p>
    <w:p w14:paraId="53E5FD12" w14:textId="4B48FC07" w:rsidR="0041117E" w:rsidRPr="00B15F6B" w:rsidRDefault="0041117E" w:rsidP="000053AC">
      <w:pPr>
        <w:spacing w:after="0"/>
        <w:jc w:val="both"/>
        <w:rPr>
          <w:rFonts w:ascii="Arial" w:eastAsia="Arial" w:hAnsi="Arial" w:cs="Arial"/>
          <w:color w:val="000000"/>
          <w:sz w:val="28"/>
          <w:szCs w:val="28"/>
          <w:lang w:eastAsia="en-GB"/>
        </w:rPr>
      </w:pPr>
    </w:p>
    <w:p w14:paraId="392A6DF6" w14:textId="18A9E2D8" w:rsidR="0041117E" w:rsidRPr="00B15F6B" w:rsidRDefault="000053AC" w:rsidP="00B366DD">
      <w:pPr>
        <w:spacing w:after="0" w:line="249" w:lineRule="auto"/>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3</w:t>
      </w:r>
      <w:r w:rsidR="0041117E" w:rsidRPr="00B15F6B">
        <w:rPr>
          <w:rFonts w:ascii="Arial" w:eastAsia="Arial" w:hAnsi="Arial" w:cs="Arial"/>
          <w:color w:val="000000"/>
          <w:sz w:val="28"/>
          <w:szCs w:val="28"/>
          <w:lang w:eastAsia="en-GB"/>
        </w:rPr>
        <w:t xml:space="preserve">.4 </w:t>
      </w:r>
      <w:r w:rsidR="0041117E" w:rsidRPr="00B15F6B">
        <w:rPr>
          <w:rFonts w:ascii="Arial" w:eastAsia="Arial" w:hAnsi="Arial" w:cs="Arial"/>
          <w:color w:val="000000"/>
          <w:sz w:val="28"/>
          <w:szCs w:val="28"/>
          <w:lang w:eastAsia="en-GB"/>
        </w:rPr>
        <w:tab/>
        <w:t xml:space="preserve">In all cases </w:t>
      </w:r>
      <w:r>
        <w:rPr>
          <w:rFonts w:ascii="Arial" w:eastAsia="Arial" w:hAnsi="Arial" w:cs="Arial"/>
          <w:color w:val="000000"/>
          <w:sz w:val="28"/>
          <w:szCs w:val="28"/>
          <w:lang w:eastAsia="en-GB"/>
        </w:rPr>
        <w:t xml:space="preserve">the </w:t>
      </w:r>
      <w:r w:rsidR="0041117E" w:rsidRPr="00B15F6B">
        <w:rPr>
          <w:rFonts w:ascii="Arial" w:eastAsia="Arial" w:hAnsi="Arial" w:cs="Arial"/>
          <w:color w:val="000000"/>
          <w:sz w:val="28"/>
          <w:szCs w:val="28"/>
          <w:lang w:eastAsia="en-GB"/>
        </w:rPr>
        <w:t>Team Leader/</w:t>
      </w:r>
      <w:r>
        <w:rPr>
          <w:rFonts w:ascii="Arial" w:eastAsia="Arial" w:hAnsi="Arial" w:cs="Arial"/>
          <w:color w:val="000000"/>
          <w:sz w:val="28"/>
          <w:szCs w:val="28"/>
          <w:lang w:eastAsia="en-GB"/>
        </w:rPr>
        <w:t>Chair</w:t>
      </w:r>
      <w:r w:rsidR="0041117E" w:rsidRPr="00B15F6B">
        <w:rPr>
          <w:rFonts w:ascii="Arial" w:eastAsia="Arial" w:hAnsi="Arial" w:cs="Arial"/>
          <w:color w:val="000000"/>
          <w:sz w:val="28"/>
          <w:szCs w:val="28"/>
          <w:lang w:eastAsia="en-GB"/>
        </w:rPr>
        <w:t xml:space="preserve"> may request supporting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evidence, with the exception detailed in </w:t>
      </w:r>
      <w:r>
        <w:rPr>
          <w:rFonts w:ascii="Arial" w:eastAsia="Arial" w:hAnsi="Arial" w:cs="Arial"/>
          <w:color w:val="000000"/>
          <w:sz w:val="28"/>
          <w:szCs w:val="28"/>
          <w:lang w:eastAsia="en-GB"/>
        </w:rPr>
        <w:t>4</w:t>
      </w:r>
      <w:r w:rsidR="0041117E" w:rsidRPr="00B15F6B">
        <w:rPr>
          <w:rFonts w:ascii="Arial" w:eastAsia="Arial" w:hAnsi="Arial" w:cs="Arial"/>
          <w:color w:val="000000"/>
          <w:sz w:val="28"/>
          <w:szCs w:val="28"/>
          <w:lang w:eastAsia="en-GB"/>
        </w:rPr>
        <w:t xml:space="preserve">.4.  If not forthcoming, this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may be regarded as sufficient reason to decline the compassionate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leave request.  </w:t>
      </w:r>
    </w:p>
    <w:p w14:paraId="2BC948B7" w14:textId="48703B4E" w:rsidR="0041117E" w:rsidRPr="00B15F6B" w:rsidRDefault="0041117E" w:rsidP="000053AC">
      <w:pPr>
        <w:spacing w:after="0"/>
        <w:jc w:val="both"/>
        <w:rPr>
          <w:rFonts w:ascii="Arial" w:eastAsia="Arial" w:hAnsi="Arial" w:cs="Arial"/>
          <w:color w:val="000000"/>
          <w:sz w:val="28"/>
          <w:szCs w:val="28"/>
          <w:lang w:eastAsia="en-GB"/>
        </w:rPr>
      </w:pPr>
    </w:p>
    <w:p w14:paraId="63F75FDB" w14:textId="5BA303E9" w:rsidR="0041117E" w:rsidRPr="00B15F6B" w:rsidRDefault="000053AC" w:rsidP="00B366DD">
      <w:pPr>
        <w:spacing w:after="0" w:line="249" w:lineRule="auto"/>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3</w:t>
      </w:r>
      <w:r w:rsidR="0041117E" w:rsidRPr="00B15F6B">
        <w:rPr>
          <w:rFonts w:ascii="Arial" w:eastAsia="Arial" w:hAnsi="Arial" w:cs="Arial"/>
          <w:color w:val="000000"/>
          <w:sz w:val="28"/>
          <w:szCs w:val="28"/>
          <w:lang w:eastAsia="en-GB"/>
        </w:rPr>
        <w:t xml:space="preserve">.5 </w:t>
      </w:r>
      <w:r w:rsidR="0041117E" w:rsidRPr="00B15F6B">
        <w:rPr>
          <w:rFonts w:ascii="Arial" w:eastAsia="Arial" w:hAnsi="Arial" w:cs="Arial"/>
          <w:color w:val="000000"/>
          <w:sz w:val="28"/>
          <w:szCs w:val="28"/>
          <w:lang w:eastAsia="en-GB"/>
        </w:rPr>
        <w:tab/>
        <w:t xml:space="preserve">Leave requests in terms of this policy should be made where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someone is not able to attend their work due to a reason specified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below.  It should not be awarded for compensatory time off because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the employee has had to deal with a carer or compassionate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circumstance out with their working hours.   </w:t>
      </w:r>
    </w:p>
    <w:p w14:paraId="24254A6C" w14:textId="17D9EFDE" w:rsidR="0041117E" w:rsidRPr="00B15F6B" w:rsidRDefault="0041117E" w:rsidP="000053AC">
      <w:pPr>
        <w:spacing w:after="0"/>
        <w:jc w:val="both"/>
        <w:rPr>
          <w:rFonts w:ascii="Arial" w:eastAsia="Arial" w:hAnsi="Arial" w:cs="Arial"/>
          <w:color w:val="000000"/>
          <w:sz w:val="28"/>
          <w:szCs w:val="28"/>
          <w:lang w:eastAsia="en-GB"/>
        </w:rPr>
      </w:pPr>
    </w:p>
    <w:p w14:paraId="45A4E05C" w14:textId="1FE6615F" w:rsidR="0041117E" w:rsidRPr="00B366DD" w:rsidRDefault="0041117E" w:rsidP="00B366DD">
      <w:pPr>
        <w:pStyle w:val="ListParagraph"/>
        <w:keepNext/>
        <w:keepLines/>
        <w:numPr>
          <w:ilvl w:val="0"/>
          <w:numId w:val="6"/>
        </w:numPr>
        <w:tabs>
          <w:tab w:val="center" w:pos="2796"/>
        </w:tabs>
        <w:spacing w:after="0"/>
        <w:jc w:val="both"/>
        <w:outlineLvl w:val="0"/>
        <w:rPr>
          <w:rFonts w:ascii="Arial" w:eastAsia="Arial" w:hAnsi="Arial" w:cs="Arial"/>
          <w:b/>
          <w:color w:val="000000"/>
          <w:sz w:val="28"/>
          <w:szCs w:val="28"/>
          <w:lang w:eastAsia="en-GB"/>
        </w:rPr>
      </w:pPr>
      <w:bookmarkStart w:id="1" w:name="_Toc18546"/>
      <w:r w:rsidRPr="00B366DD">
        <w:rPr>
          <w:rFonts w:ascii="Arial" w:eastAsia="Arial" w:hAnsi="Arial" w:cs="Arial"/>
          <w:b/>
          <w:color w:val="000000"/>
          <w:sz w:val="28"/>
          <w:szCs w:val="28"/>
          <w:lang w:eastAsia="en-GB"/>
        </w:rPr>
        <w:t xml:space="preserve">CATEGORIES FOR APPROVAL </w:t>
      </w:r>
      <w:bookmarkEnd w:id="1"/>
    </w:p>
    <w:p w14:paraId="062A4D5B" w14:textId="40BF1C13" w:rsidR="00B366DD" w:rsidRPr="007A6AD7" w:rsidRDefault="00B366DD" w:rsidP="007A6AD7">
      <w:pPr>
        <w:keepNext/>
        <w:keepLines/>
        <w:tabs>
          <w:tab w:val="center" w:pos="2796"/>
        </w:tabs>
        <w:spacing w:after="0"/>
        <w:jc w:val="both"/>
        <w:outlineLvl w:val="0"/>
        <w:rPr>
          <w:rFonts w:ascii="Arial" w:eastAsia="Arial" w:hAnsi="Arial" w:cs="Arial"/>
          <w:b/>
          <w:color w:val="000000"/>
          <w:sz w:val="28"/>
          <w:szCs w:val="28"/>
          <w:lang w:eastAsia="en-GB"/>
        </w:rPr>
      </w:pPr>
    </w:p>
    <w:p w14:paraId="56949084" w14:textId="3BBC0A3A" w:rsidR="0041117E" w:rsidRPr="00B15F6B" w:rsidRDefault="007A6AD7" w:rsidP="00B366DD">
      <w:pPr>
        <w:spacing w:after="0"/>
        <w:jc w:val="both"/>
        <w:rPr>
          <w:rFonts w:ascii="Arial" w:eastAsia="Arial" w:hAnsi="Arial" w:cs="Arial"/>
          <w:color w:val="000000"/>
          <w:sz w:val="28"/>
          <w:szCs w:val="28"/>
          <w:lang w:eastAsia="en-GB"/>
        </w:rPr>
      </w:pPr>
      <w:r>
        <w:rPr>
          <w:rFonts w:ascii="Arial" w:eastAsia="Arial" w:hAnsi="Arial" w:cs="Arial"/>
          <w:color w:val="000000"/>
          <w:sz w:val="28"/>
          <w:szCs w:val="28"/>
          <w:u w:color="000000"/>
          <w:lang w:eastAsia="en-GB"/>
        </w:rPr>
        <w:t>4.1</w:t>
      </w:r>
      <w:r>
        <w:rPr>
          <w:rFonts w:ascii="Arial" w:eastAsia="Arial" w:hAnsi="Arial" w:cs="Arial"/>
          <w:color w:val="000000"/>
          <w:sz w:val="28"/>
          <w:szCs w:val="28"/>
          <w:u w:color="000000"/>
          <w:lang w:eastAsia="en-GB"/>
        </w:rPr>
        <w:tab/>
      </w:r>
      <w:r w:rsidR="000053AC">
        <w:rPr>
          <w:rFonts w:ascii="Arial" w:eastAsia="Arial" w:hAnsi="Arial" w:cs="Arial"/>
          <w:color w:val="000000"/>
          <w:sz w:val="28"/>
          <w:szCs w:val="28"/>
          <w:lang w:eastAsia="en-GB"/>
        </w:rPr>
        <w:t>C</w:t>
      </w:r>
      <w:r w:rsidR="0041117E" w:rsidRPr="00B15F6B">
        <w:rPr>
          <w:rFonts w:ascii="Arial" w:eastAsia="Arial" w:hAnsi="Arial" w:cs="Arial"/>
          <w:color w:val="000000"/>
          <w:sz w:val="28"/>
          <w:szCs w:val="28"/>
          <w:lang w:eastAsia="en-GB"/>
        </w:rPr>
        <w:t xml:space="preserve">ompassionate leave with pay may be granted to help staff cope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with the illness of a partner, close relative or dependant.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Compassionate leave can be allowed in order to deal with the initial </w:t>
      </w:r>
      <w:r w:rsidR="00B366DD">
        <w:rPr>
          <w:rFonts w:ascii="Arial" w:eastAsia="Arial" w:hAnsi="Arial" w:cs="Arial"/>
          <w:color w:val="000000"/>
          <w:sz w:val="28"/>
          <w:szCs w:val="28"/>
          <w:lang w:eastAsia="en-GB"/>
        </w:rPr>
        <w:lastRenderedPageBreak/>
        <w:tab/>
      </w:r>
      <w:r w:rsidR="0041117E" w:rsidRPr="00B15F6B">
        <w:rPr>
          <w:rFonts w:ascii="Arial" w:eastAsia="Arial" w:hAnsi="Arial" w:cs="Arial"/>
          <w:color w:val="000000"/>
          <w:sz w:val="28"/>
          <w:szCs w:val="28"/>
          <w:lang w:eastAsia="en-GB"/>
        </w:rPr>
        <w:t xml:space="preserve">emergency but not for providing longer term nursing care.  If leave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is required to attend someone who is seriously ill either at home or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in hospital, supporting medical evidence (if obtainable) should be </w:t>
      </w:r>
      <w:r w:rsidR="00B366DD">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produced as soon as practicable. </w:t>
      </w:r>
    </w:p>
    <w:p w14:paraId="1C7909D9" w14:textId="6CB6E029" w:rsidR="0041117E" w:rsidRPr="00B15F6B" w:rsidRDefault="0041117E" w:rsidP="000053AC">
      <w:pPr>
        <w:spacing w:after="0"/>
        <w:jc w:val="both"/>
        <w:rPr>
          <w:rFonts w:ascii="Arial" w:eastAsia="Arial" w:hAnsi="Arial" w:cs="Arial"/>
          <w:color w:val="000000"/>
          <w:sz w:val="28"/>
          <w:szCs w:val="28"/>
          <w:lang w:eastAsia="en-GB"/>
        </w:rPr>
      </w:pPr>
    </w:p>
    <w:p w14:paraId="6A7B80E7" w14:textId="77777777" w:rsidR="0041117E" w:rsidRPr="00B15F6B" w:rsidRDefault="0041117E" w:rsidP="000053AC">
      <w:pPr>
        <w:spacing w:after="0" w:line="249" w:lineRule="auto"/>
        <w:ind w:hanging="1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An initial emergency is one where the employee is contacted during working time and is required to attend to the immediate care needs of their partner/close relative/dependant because of illness.  The employee may be granted compassionate leave for the time it takes to deal with the call, inform their manager, attend to the immediate care needs of their partner/close relative/dependant and then make arrangements for their continued care.  Should the employee be required to stay at home for the rest of the day to care for their partner/close relative/dependant this falls under Time Off for Dependants (section 6).  The same applies where an employee cannot attend work due to the illness of their partner/close relative/dependant.   </w:t>
      </w:r>
    </w:p>
    <w:p w14:paraId="1F0D0B2A" w14:textId="77777777" w:rsidR="0041117E" w:rsidRPr="00B15F6B" w:rsidRDefault="0041117E" w:rsidP="000053AC">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52721DA7" w14:textId="77777777" w:rsidR="0041117E" w:rsidRPr="00B15F6B" w:rsidRDefault="0041117E" w:rsidP="000053AC">
      <w:pPr>
        <w:spacing w:after="0" w:line="249" w:lineRule="auto"/>
        <w:ind w:hanging="1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The maximum time granted is 1 day, however it is normally expected that it would take less time to make these arrangements as all employees are expected to have contingency plans in place for these situations.   </w:t>
      </w:r>
    </w:p>
    <w:p w14:paraId="5A07E0C8" w14:textId="77777777" w:rsidR="000D03CF" w:rsidRDefault="000D03CF" w:rsidP="000D03CF">
      <w:pPr>
        <w:spacing w:after="0"/>
        <w:jc w:val="both"/>
        <w:rPr>
          <w:rFonts w:ascii="Arial" w:eastAsia="Arial" w:hAnsi="Arial" w:cs="Arial"/>
          <w:color w:val="000000"/>
          <w:sz w:val="28"/>
          <w:szCs w:val="28"/>
          <w:lang w:eastAsia="en-GB"/>
        </w:rPr>
      </w:pPr>
    </w:p>
    <w:p w14:paraId="09A45C40" w14:textId="2D530E01" w:rsidR="0041117E" w:rsidRPr="00B15F6B" w:rsidRDefault="000D03CF" w:rsidP="000D03CF">
      <w:pPr>
        <w:spacing w:after="0"/>
        <w:ind w:left="720" w:hanging="720"/>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4.2</w:t>
      </w:r>
      <w:r>
        <w:rPr>
          <w:rFonts w:ascii="Arial" w:eastAsia="Arial" w:hAnsi="Arial" w:cs="Arial"/>
          <w:color w:val="000000"/>
          <w:sz w:val="28"/>
          <w:szCs w:val="28"/>
          <w:lang w:eastAsia="en-GB"/>
        </w:rPr>
        <w:tab/>
      </w:r>
      <w:r w:rsidR="0041117E" w:rsidRPr="00B15F6B">
        <w:rPr>
          <w:rFonts w:ascii="Arial" w:eastAsia="Arial" w:hAnsi="Arial" w:cs="Arial"/>
          <w:color w:val="000000"/>
          <w:sz w:val="28"/>
          <w:szCs w:val="28"/>
          <w:lang w:eastAsia="en-GB"/>
        </w:rPr>
        <w:t xml:space="preserve">Although there may be exceptional cases, compassionate leave with pay is not normally intended to cover cases where a partner, close relative or dependant is in hospital.  Special consideration should however be given to an application where, for example: </w:t>
      </w:r>
    </w:p>
    <w:p w14:paraId="0173AC3D" w14:textId="77777777" w:rsidR="0041117E" w:rsidRPr="00B15F6B" w:rsidRDefault="0041117E" w:rsidP="000053AC">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4DA36159" w14:textId="77777777" w:rsidR="0041117E" w:rsidRPr="00B15F6B" w:rsidRDefault="0041117E" w:rsidP="000D03CF">
      <w:pPr>
        <w:spacing w:after="0" w:line="249" w:lineRule="auto"/>
        <w:ind w:left="72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A young child is admitted to hospital, parental presence is called for and assistance is required with other family members. </w:t>
      </w:r>
    </w:p>
    <w:p w14:paraId="0FDA6E39" w14:textId="664D068A" w:rsidR="0041117E" w:rsidRPr="00B15F6B" w:rsidRDefault="0041117E" w:rsidP="000053AC">
      <w:pPr>
        <w:spacing w:after="0"/>
        <w:jc w:val="both"/>
        <w:rPr>
          <w:rFonts w:ascii="Arial" w:eastAsia="Arial" w:hAnsi="Arial" w:cs="Arial"/>
          <w:color w:val="000000"/>
          <w:sz w:val="28"/>
          <w:szCs w:val="28"/>
          <w:lang w:eastAsia="en-GB"/>
        </w:rPr>
      </w:pPr>
    </w:p>
    <w:p w14:paraId="49C34C4F" w14:textId="1A95D03D" w:rsidR="0041117E" w:rsidRPr="00B15F6B" w:rsidRDefault="0041117E" w:rsidP="000D03CF">
      <w:pPr>
        <w:spacing w:after="0" w:line="249" w:lineRule="auto"/>
        <w:ind w:firstLine="72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In cases involving critical or terminal illness. </w:t>
      </w:r>
    </w:p>
    <w:p w14:paraId="6453571A" w14:textId="1F0EEC8E" w:rsidR="0041117E" w:rsidRPr="00B15F6B" w:rsidRDefault="0041117E" w:rsidP="000053AC">
      <w:pPr>
        <w:spacing w:after="0"/>
        <w:jc w:val="both"/>
        <w:rPr>
          <w:rFonts w:ascii="Arial" w:eastAsia="Arial" w:hAnsi="Arial" w:cs="Arial"/>
          <w:color w:val="000000"/>
          <w:sz w:val="28"/>
          <w:szCs w:val="28"/>
          <w:lang w:eastAsia="en-GB"/>
        </w:rPr>
      </w:pPr>
    </w:p>
    <w:p w14:paraId="6C416991" w14:textId="4F5627FC" w:rsidR="0041117E" w:rsidRPr="00B15F6B" w:rsidRDefault="0041117E" w:rsidP="000D03CF">
      <w:pPr>
        <w:spacing w:after="0" w:line="249" w:lineRule="auto"/>
        <w:ind w:left="72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An escort is specifically required to </w:t>
      </w:r>
      <w:r w:rsidR="00282E13">
        <w:rPr>
          <w:rFonts w:ascii="Arial" w:eastAsia="Arial" w:hAnsi="Arial" w:cs="Arial"/>
          <w:color w:val="000000"/>
          <w:sz w:val="28"/>
          <w:szCs w:val="28"/>
          <w:lang w:eastAsia="en-GB"/>
        </w:rPr>
        <w:t>take</w:t>
      </w:r>
      <w:r w:rsidRPr="00B15F6B">
        <w:rPr>
          <w:rFonts w:ascii="Arial" w:eastAsia="Arial" w:hAnsi="Arial" w:cs="Arial"/>
          <w:color w:val="000000"/>
          <w:sz w:val="28"/>
          <w:szCs w:val="28"/>
          <w:lang w:eastAsia="en-GB"/>
        </w:rPr>
        <w:t xml:space="preserve"> the patient to/from hospital.  In this case the normal time off allowed would be the actual time required to travel to, attend and return from the hospital. Escorting a dependant to a GP, dentist or optician appointment is not covered by this clause. </w:t>
      </w:r>
    </w:p>
    <w:p w14:paraId="3E5FB709" w14:textId="48E04389" w:rsidR="0041117E" w:rsidRPr="000D03CF" w:rsidRDefault="0041117E" w:rsidP="000D03CF">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r w:rsidR="000D03CF">
        <w:rPr>
          <w:rFonts w:ascii="Arial" w:eastAsia="Arial" w:hAnsi="Arial" w:cs="Arial"/>
          <w:color w:val="000000"/>
          <w:sz w:val="28"/>
          <w:szCs w:val="28"/>
          <w:lang w:eastAsia="en-GB"/>
        </w:rPr>
        <w:t>4.3</w:t>
      </w:r>
      <w:r w:rsidRPr="00B15F6B">
        <w:rPr>
          <w:rFonts w:ascii="Arial" w:eastAsia="Arial" w:hAnsi="Arial" w:cs="Arial"/>
          <w:color w:val="000000"/>
          <w:sz w:val="28"/>
          <w:szCs w:val="28"/>
          <w:u w:color="000000"/>
          <w:lang w:eastAsia="en-GB"/>
        </w:rPr>
        <w:tab/>
      </w:r>
      <w:r w:rsidRPr="000D03CF">
        <w:rPr>
          <w:rFonts w:ascii="Arial" w:eastAsia="Arial" w:hAnsi="Arial" w:cs="Arial"/>
          <w:color w:val="000000"/>
          <w:sz w:val="28"/>
          <w:szCs w:val="28"/>
          <w:lang w:eastAsia="en-GB"/>
        </w:rPr>
        <w:t xml:space="preserve">Care of a Partner, Close Relative or Dependant on Discharge from Hospital </w:t>
      </w:r>
    </w:p>
    <w:p w14:paraId="78FDB021" w14:textId="77777777" w:rsidR="0041117E" w:rsidRPr="00B15F6B" w:rsidRDefault="0041117E" w:rsidP="000053AC">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375AD65A" w14:textId="77777777" w:rsidR="0041117E" w:rsidRPr="00B15F6B" w:rsidRDefault="0041117E" w:rsidP="000D03CF">
      <w:pPr>
        <w:spacing w:after="0" w:line="249" w:lineRule="auto"/>
        <w:ind w:left="72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Compassionate leave with pay may be granted to allow staff to look after a partner, close relative or dependant to allow after-care immediately following discharge from hospital.  This should be to allow staff to make arrangements for longer term after-care. </w:t>
      </w:r>
    </w:p>
    <w:p w14:paraId="32DE17FB" w14:textId="77777777" w:rsidR="0041117E" w:rsidRPr="00B15F6B" w:rsidRDefault="0041117E" w:rsidP="000053AC">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0D4AD77F" w14:textId="5E8BB349" w:rsidR="0041117E" w:rsidRPr="00B15F6B" w:rsidRDefault="00E9071B" w:rsidP="000053AC">
      <w:pPr>
        <w:keepNext/>
        <w:keepLines/>
        <w:tabs>
          <w:tab w:val="center" w:pos="1185"/>
          <w:tab w:val="center" w:pos="2450"/>
        </w:tabs>
        <w:spacing w:after="0"/>
        <w:jc w:val="both"/>
        <w:outlineLvl w:val="2"/>
        <w:rPr>
          <w:rFonts w:ascii="Arial" w:eastAsia="Arial" w:hAnsi="Arial" w:cs="Arial"/>
          <w:color w:val="000000"/>
          <w:sz w:val="28"/>
          <w:szCs w:val="28"/>
          <w:u w:val="single" w:color="000000"/>
          <w:lang w:eastAsia="en-GB"/>
        </w:rPr>
      </w:pPr>
      <w:r>
        <w:rPr>
          <w:rFonts w:ascii="Arial" w:eastAsia="Arial" w:hAnsi="Arial" w:cs="Arial"/>
          <w:color w:val="000000"/>
          <w:sz w:val="28"/>
          <w:szCs w:val="28"/>
          <w:u w:color="000000"/>
          <w:lang w:eastAsia="en-GB"/>
        </w:rPr>
        <w:t>4</w:t>
      </w:r>
      <w:r w:rsidR="0041117E" w:rsidRPr="00B15F6B">
        <w:rPr>
          <w:rFonts w:ascii="Arial" w:eastAsia="Arial" w:hAnsi="Arial" w:cs="Arial"/>
          <w:color w:val="000000"/>
          <w:sz w:val="28"/>
          <w:szCs w:val="28"/>
          <w:u w:color="000000"/>
          <w:lang w:eastAsia="en-GB"/>
        </w:rPr>
        <w:t xml:space="preserve">.4 </w:t>
      </w:r>
      <w:r w:rsidR="000D03CF">
        <w:rPr>
          <w:rFonts w:ascii="Arial" w:eastAsia="Arial" w:hAnsi="Arial" w:cs="Arial"/>
          <w:color w:val="000000"/>
          <w:sz w:val="28"/>
          <w:szCs w:val="28"/>
          <w:u w:color="000000"/>
          <w:lang w:eastAsia="en-GB"/>
        </w:rPr>
        <w:tab/>
      </w:r>
      <w:r w:rsidR="0041117E" w:rsidRPr="000D03CF">
        <w:rPr>
          <w:rFonts w:ascii="Arial" w:eastAsia="Arial" w:hAnsi="Arial" w:cs="Arial"/>
          <w:color w:val="000000"/>
          <w:sz w:val="28"/>
          <w:szCs w:val="28"/>
          <w:lang w:eastAsia="en-GB"/>
        </w:rPr>
        <w:t>Bereavement</w:t>
      </w:r>
      <w:r w:rsidR="0041117E" w:rsidRPr="00B15F6B">
        <w:rPr>
          <w:rFonts w:ascii="Arial" w:eastAsia="Arial" w:hAnsi="Arial" w:cs="Arial"/>
          <w:color w:val="000000"/>
          <w:sz w:val="28"/>
          <w:szCs w:val="28"/>
          <w:u w:color="000000"/>
          <w:lang w:eastAsia="en-GB"/>
        </w:rPr>
        <w:t xml:space="preserve"> </w:t>
      </w:r>
    </w:p>
    <w:p w14:paraId="0B39D86A" w14:textId="77777777" w:rsidR="0041117E" w:rsidRPr="00B15F6B" w:rsidRDefault="0041117E" w:rsidP="000053AC">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4530139A" w14:textId="77777777" w:rsidR="0041117E" w:rsidRPr="00B15F6B" w:rsidRDefault="0041117E" w:rsidP="000053AC">
      <w:pPr>
        <w:spacing w:after="0" w:line="249" w:lineRule="auto"/>
        <w:ind w:hanging="1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Applications for compassionate leave with pay for bereavement should be dealt with promptly and sympathetically and statements should be accepted without verification at this distressing time. </w:t>
      </w:r>
    </w:p>
    <w:p w14:paraId="606CE485" w14:textId="77777777" w:rsidR="0041117E" w:rsidRPr="00B15F6B" w:rsidRDefault="0041117E" w:rsidP="000053AC">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4C879988" w14:textId="43A69F58" w:rsidR="0041117E" w:rsidRPr="00B15F6B" w:rsidRDefault="0041117E" w:rsidP="00282E13">
      <w:pPr>
        <w:spacing w:after="0" w:line="249" w:lineRule="auto"/>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Staff may be granted up to five days paid leave (with a minimum of two days leave) for the death of</w:t>
      </w:r>
      <w:r w:rsidR="00282E13">
        <w:rPr>
          <w:rFonts w:ascii="Arial" w:eastAsia="Arial" w:hAnsi="Arial" w:cs="Arial"/>
          <w:color w:val="000000"/>
          <w:sz w:val="28"/>
          <w:szCs w:val="28"/>
          <w:lang w:eastAsia="en-GB"/>
        </w:rPr>
        <w:t xml:space="preserve"> a close relative</w:t>
      </w:r>
    </w:p>
    <w:p w14:paraId="0919E0BC" w14:textId="77777777" w:rsidR="0041117E" w:rsidRPr="00B15F6B" w:rsidRDefault="0041117E" w:rsidP="000053AC">
      <w:pPr>
        <w:spacing w:after="0"/>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6EF06036" w14:textId="774ADE0D" w:rsidR="0041117E" w:rsidRPr="00B15F6B" w:rsidRDefault="0041117E" w:rsidP="00282E13">
      <w:pPr>
        <w:spacing w:after="0" w:line="249" w:lineRule="auto"/>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A more distant relative </w:t>
      </w:r>
      <w:r w:rsidR="00282E13">
        <w:rPr>
          <w:rFonts w:ascii="Arial" w:eastAsia="Arial" w:hAnsi="Arial" w:cs="Arial"/>
          <w:color w:val="000000"/>
          <w:sz w:val="28"/>
          <w:szCs w:val="28"/>
          <w:lang w:eastAsia="en-GB"/>
        </w:rPr>
        <w:t>on the approval of the Chair of the Board of Trustees</w:t>
      </w:r>
      <w:r w:rsidRPr="00B15F6B">
        <w:rPr>
          <w:rFonts w:ascii="Arial" w:eastAsia="Arial" w:hAnsi="Arial" w:cs="Arial"/>
          <w:color w:val="000000"/>
          <w:sz w:val="28"/>
          <w:szCs w:val="28"/>
          <w:lang w:eastAsia="en-GB"/>
        </w:rPr>
        <w:t xml:space="preserve">: </w:t>
      </w:r>
    </w:p>
    <w:p w14:paraId="16A7ED2F" w14:textId="4C983699" w:rsidR="00282E13" w:rsidRPr="00B15F6B" w:rsidRDefault="00282E13" w:rsidP="00282E13">
      <w:pPr>
        <w:spacing w:after="0"/>
        <w:jc w:val="both"/>
        <w:rPr>
          <w:rFonts w:ascii="Arial" w:eastAsia="Arial" w:hAnsi="Arial" w:cs="Arial"/>
          <w:color w:val="000000"/>
          <w:sz w:val="28"/>
          <w:szCs w:val="28"/>
          <w:lang w:eastAsia="en-GB"/>
        </w:rPr>
      </w:pPr>
    </w:p>
    <w:p w14:paraId="0128BD13" w14:textId="70F34907" w:rsidR="00D172D0" w:rsidRDefault="0041117E" w:rsidP="00282E13">
      <w:pPr>
        <w:spacing w:after="0" w:line="249" w:lineRule="auto"/>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In cases of exceptional hardship, for example, where long distances (out</w:t>
      </w:r>
      <w:r w:rsidR="00E9071B" w:rsidRPr="008F7B2B">
        <w:rPr>
          <w:rFonts w:ascii="Arial" w:eastAsia="Arial" w:hAnsi="Arial" w:cs="Arial"/>
          <w:color w:val="000000"/>
          <w:sz w:val="28"/>
          <w:szCs w:val="28"/>
          <w:lang w:eastAsia="en-GB"/>
        </w:rPr>
        <w:t xml:space="preserve"> </w:t>
      </w:r>
      <w:r w:rsidRPr="00B15F6B">
        <w:rPr>
          <w:rFonts w:ascii="Arial" w:eastAsia="Arial" w:hAnsi="Arial" w:cs="Arial"/>
          <w:color w:val="000000"/>
          <w:sz w:val="28"/>
          <w:szCs w:val="28"/>
          <w:lang w:eastAsia="en-GB"/>
        </w:rPr>
        <w:t xml:space="preserve">with Shetland) or difficult journeys are involved, up to two additional days with pay may be granted. </w:t>
      </w:r>
    </w:p>
    <w:p w14:paraId="40458BE7" w14:textId="77777777" w:rsidR="00282E13" w:rsidRPr="00B15F6B" w:rsidRDefault="00282E13" w:rsidP="00282E13">
      <w:pPr>
        <w:spacing w:after="0" w:line="249" w:lineRule="auto"/>
        <w:jc w:val="both"/>
        <w:rPr>
          <w:rFonts w:ascii="Arial" w:eastAsia="Arial" w:hAnsi="Arial" w:cs="Arial"/>
          <w:color w:val="000000"/>
          <w:sz w:val="28"/>
          <w:szCs w:val="28"/>
          <w:lang w:eastAsia="en-GB"/>
        </w:rPr>
      </w:pPr>
    </w:p>
    <w:p w14:paraId="645FF5A1" w14:textId="77777777" w:rsidR="0001713A" w:rsidRDefault="00D172D0" w:rsidP="00282E13">
      <w:pPr>
        <w:spacing w:after="0" w:line="249" w:lineRule="auto"/>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In other circumstances up to one day’s leave with pay to attend the funeral of more distant relative/friend/or work colleague may be allowed.   </w:t>
      </w:r>
    </w:p>
    <w:p w14:paraId="46A47114" w14:textId="30E88C6D" w:rsidR="00D172D0" w:rsidRPr="00B15F6B" w:rsidRDefault="00D172D0" w:rsidP="0001713A">
      <w:pPr>
        <w:spacing w:after="0" w:line="249" w:lineRule="auto"/>
        <w:ind w:left="596"/>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2D92D8EB" w14:textId="6FA2460B" w:rsidR="00D172D0" w:rsidRDefault="00282E13" w:rsidP="00D172D0">
      <w:pPr>
        <w:keepNext/>
        <w:keepLines/>
        <w:tabs>
          <w:tab w:val="center" w:pos="2726"/>
        </w:tabs>
        <w:spacing w:after="0"/>
        <w:outlineLvl w:val="0"/>
        <w:rPr>
          <w:rFonts w:ascii="Arial" w:eastAsia="Arial" w:hAnsi="Arial" w:cs="Arial"/>
          <w:b/>
          <w:color w:val="000000"/>
          <w:sz w:val="28"/>
          <w:szCs w:val="28"/>
          <w:lang w:eastAsia="en-GB"/>
        </w:rPr>
      </w:pPr>
      <w:bookmarkStart w:id="2" w:name="_Toc18547"/>
      <w:r>
        <w:rPr>
          <w:rFonts w:ascii="Arial" w:eastAsia="Arial" w:hAnsi="Arial" w:cs="Arial"/>
          <w:b/>
          <w:color w:val="000000"/>
          <w:sz w:val="28"/>
          <w:szCs w:val="28"/>
          <w:lang w:eastAsia="en-GB"/>
        </w:rPr>
        <w:t xml:space="preserve">5. </w:t>
      </w:r>
      <w:r w:rsidR="00D172D0" w:rsidRPr="00B15F6B">
        <w:rPr>
          <w:rFonts w:ascii="Arial" w:eastAsia="Arial" w:hAnsi="Arial" w:cs="Arial"/>
          <w:b/>
          <w:color w:val="000000"/>
          <w:sz w:val="28"/>
          <w:szCs w:val="28"/>
          <w:lang w:eastAsia="en-GB"/>
        </w:rPr>
        <w:t xml:space="preserve">TIME OFF FOR DEPENDANTS </w:t>
      </w:r>
      <w:bookmarkEnd w:id="2"/>
    </w:p>
    <w:p w14:paraId="3F660A29" w14:textId="77777777" w:rsidR="00282E13" w:rsidRPr="00B15F6B" w:rsidRDefault="00282E13" w:rsidP="00D172D0">
      <w:pPr>
        <w:keepNext/>
        <w:keepLines/>
        <w:tabs>
          <w:tab w:val="center" w:pos="2726"/>
        </w:tabs>
        <w:spacing w:after="0"/>
        <w:outlineLvl w:val="0"/>
        <w:rPr>
          <w:rFonts w:ascii="Arial" w:eastAsia="Arial" w:hAnsi="Arial" w:cs="Arial"/>
          <w:b/>
          <w:color w:val="000000"/>
          <w:sz w:val="28"/>
          <w:szCs w:val="28"/>
          <w:lang w:eastAsia="en-GB"/>
        </w:rPr>
      </w:pPr>
    </w:p>
    <w:p w14:paraId="259AAE84" w14:textId="6BB04D1E" w:rsidR="00D172D0" w:rsidRDefault="00282E13" w:rsidP="00282E13">
      <w:pPr>
        <w:spacing w:after="12"/>
        <w:ind w:left="115"/>
        <w:jc w:val="both"/>
        <w:rPr>
          <w:rFonts w:ascii="Arial" w:eastAsia="Arial" w:hAnsi="Arial" w:cs="Arial"/>
          <w:color w:val="000000"/>
          <w:sz w:val="28"/>
          <w:szCs w:val="28"/>
          <w:lang w:eastAsia="en-GB"/>
        </w:rPr>
      </w:pPr>
      <w:r>
        <w:rPr>
          <w:rFonts w:ascii="Arial" w:eastAsia="Arial" w:hAnsi="Arial" w:cs="Arial"/>
          <w:color w:val="000000"/>
          <w:sz w:val="28"/>
          <w:szCs w:val="28"/>
          <w:lang w:eastAsia="en-GB"/>
        </w:rPr>
        <w:t xml:space="preserve">The </w:t>
      </w:r>
      <w:r w:rsidR="00D172D0" w:rsidRPr="00B15F6B">
        <w:rPr>
          <w:rFonts w:ascii="Arial" w:eastAsia="Arial" w:hAnsi="Arial" w:cs="Arial"/>
          <w:color w:val="000000"/>
          <w:sz w:val="28"/>
          <w:szCs w:val="28"/>
          <w:lang w:eastAsia="en-GB"/>
        </w:rPr>
        <w:t xml:space="preserve">Team Leader </w:t>
      </w:r>
      <w:r>
        <w:rPr>
          <w:rFonts w:ascii="Arial" w:eastAsia="Arial" w:hAnsi="Arial" w:cs="Arial"/>
          <w:color w:val="000000"/>
          <w:sz w:val="28"/>
          <w:szCs w:val="28"/>
          <w:lang w:eastAsia="en-GB"/>
        </w:rPr>
        <w:t>(or in the case that the Team leader is requesting leave the Chair</w:t>
      </w:r>
      <w:r w:rsidR="000D03CF">
        <w:rPr>
          <w:rFonts w:ascii="Arial" w:eastAsia="Arial" w:hAnsi="Arial" w:cs="Arial"/>
          <w:color w:val="000000"/>
          <w:sz w:val="28"/>
          <w:szCs w:val="28"/>
          <w:lang w:eastAsia="en-GB"/>
        </w:rPr>
        <w:t>),</w:t>
      </w:r>
      <w:r>
        <w:rPr>
          <w:rFonts w:ascii="Arial" w:eastAsia="Arial" w:hAnsi="Arial" w:cs="Arial"/>
          <w:color w:val="000000"/>
          <w:sz w:val="28"/>
          <w:szCs w:val="28"/>
          <w:lang w:eastAsia="en-GB"/>
        </w:rPr>
        <w:t xml:space="preserve"> </w:t>
      </w:r>
      <w:r w:rsidR="00D172D0" w:rsidRPr="00B15F6B">
        <w:rPr>
          <w:rFonts w:ascii="Arial" w:eastAsia="Arial" w:hAnsi="Arial" w:cs="Arial"/>
          <w:color w:val="000000"/>
          <w:sz w:val="28"/>
          <w:szCs w:val="28"/>
          <w:lang w:eastAsia="en-GB"/>
        </w:rPr>
        <w:t xml:space="preserve">may grant additional day’s unpaid leave, if requested, in addition to compassionate leave, or where compassionate leave is not appropriate.  Unpaid leave may also be granted as an alternative to compassionate leave if the employee so requests. </w:t>
      </w:r>
    </w:p>
    <w:p w14:paraId="3292F27D" w14:textId="658B7840" w:rsidR="00282E13" w:rsidRDefault="00282E13" w:rsidP="00282E13">
      <w:pPr>
        <w:spacing w:after="12"/>
        <w:ind w:left="115"/>
        <w:jc w:val="both"/>
        <w:rPr>
          <w:rFonts w:ascii="Arial" w:eastAsia="Arial" w:hAnsi="Arial" w:cs="Arial"/>
          <w:color w:val="000000"/>
          <w:sz w:val="28"/>
          <w:szCs w:val="28"/>
          <w:lang w:eastAsia="en-GB"/>
        </w:rPr>
      </w:pPr>
    </w:p>
    <w:p w14:paraId="32910EEF" w14:textId="77777777" w:rsidR="000D03CF" w:rsidRPr="00B15F6B" w:rsidRDefault="000D03CF" w:rsidP="00282E13">
      <w:pPr>
        <w:spacing w:after="12"/>
        <w:ind w:left="115"/>
        <w:jc w:val="both"/>
        <w:rPr>
          <w:rFonts w:ascii="Arial" w:eastAsia="Arial" w:hAnsi="Arial" w:cs="Arial"/>
          <w:color w:val="000000"/>
          <w:sz w:val="28"/>
          <w:szCs w:val="28"/>
          <w:lang w:eastAsia="en-GB"/>
        </w:rPr>
      </w:pPr>
    </w:p>
    <w:p w14:paraId="5D770FCA" w14:textId="72CB5D7D" w:rsidR="00D172D0" w:rsidRPr="00B15F6B" w:rsidRDefault="00921F1F" w:rsidP="00D172D0">
      <w:pPr>
        <w:keepNext/>
        <w:keepLines/>
        <w:tabs>
          <w:tab w:val="center" w:pos="1952"/>
        </w:tabs>
        <w:spacing w:after="0"/>
        <w:outlineLvl w:val="0"/>
        <w:rPr>
          <w:rFonts w:ascii="Arial" w:eastAsia="Arial" w:hAnsi="Arial" w:cs="Arial"/>
          <w:b/>
          <w:color w:val="000000"/>
          <w:sz w:val="28"/>
          <w:szCs w:val="28"/>
          <w:lang w:eastAsia="en-GB"/>
        </w:rPr>
      </w:pPr>
      <w:bookmarkStart w:id="3" w:name="_Toc18548"/>
      <w:r>
        <w:rPr>
          <w:rFonts w:ascii="Arial" w:eastAsia="Arial" w:hAnsi="Arial" w:cs="Arial"/>
          <w:b/>
          <w:color w:val="000000"/>
          <w:sz w:val="28"/>
          <w:szCs w:val="28"/>
          <w:lang w:eastAsia="en-GB"/>
        </w:rPr>
        <w:t>6</w:t>
      </w:r>
      <w:r w:rsidR="00D172D0" w:rsidRPr="00B15F6B">
        <w:rPr>
          <w:rFonts w:ascii="Arial" w:eastAsia="Arial" w:hAnsi="Arial" w:cs="Arial"/>
          <w:b/>
          <w:color w:val="000000"/>
          <w:sz w:val="28"/>
          <w:szCs w:val="28"/>
          <w:lang w:eastAsia="en-GB"/>
        </w:rPr>
        <w:t xml:space="preserve"> </w:t>
      </w:r>
      <w:r w:rsidR="00D172D0" w:rsidRPr="00B15F6B">
        <w:rPr>
          <w:rFonts w:ascii="Arial" w:eastAsia="Arial" w:hAnsi="Arial" w:cs="Arial"/>
          <w:b/>
          <w:color w:val="000000"/>
          <w:sz w:val="28"/>
          <w:szCs w:val="28"/>
          <w:lang w:eastAsia="en-GB"/>
        </w:rPr>
        <w:tab/>
        <w:t xml:space="preserve">KEY ELEMENTS </w:t>
      </w:r>
      <w:bookmarkEnd w:id="3"/>
    </w:p>
    <w:p w14:paraId="3BA5A7BA" w14:textId="7ECE7ACB" w:rsidR="00D172D0" w:rsidRPr="00B15F6B" w:rsidRDefault="00D172D0" w:rsidP="00D172D0">
      <w:pPr>
        <w:spacing w:after="0"/>
        <w:ind w:left="115"/>
        <w:rPr>
          <w:rFonts w:ascii="Arial" w:eastAsia="Arial" w:hAnsi="Arial" w:cs="Arial"/>
          <w:color w:val="000000"/>
          <w:sz w:val="28"/>
          <w:szCs w:val="28"/>
          <w:lang w:eastAsia="en-GB"/>
        </w:rPr>
      </w:pPr>
    </w:p>
    <w:p w14:paraId="3E402740" w14:textId="4A54D9D4" w:rsidR="00D172D0" w:rsidRPr="00B15F6B" w:rsidRDefault="00D172D0" w:rsidP="00921F1F">
      <w:pPr>
        <w:spacing w:after="3" w:line="249" w:lineRule="auto"/>
        <w:ind w:right="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The key elements of the entitlement to time off for dependants are as follows: </w:t>
      </w:r>
    </w:p>
    <w:p w14:paraId="3E2E88E8" w14:textId="77777777" w:rsidR="00D172D0" w:rsidRPr="00921F1F" w:rsidRDefault="00D172D0" w:rsidP="00921F1F">
      <w:pPr>
        <w:pStyle w:val="ListParagraph"/>
        <w:numPr>
          <w:ilvl w:val="0"/>
          <w:numId w:val="9"/>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to help when a dependant is ill, gives birth*, or is injured or assaulted; </w:t>
      </w:r>
    </w:p>
    <w:p w14:paraId="1A471123" w14:textId="77777777" w:rsidR="00D172D0" w:rsidRPr="00921F1F" w:rsidRDefault="00D172D0" w:rsidP="00921F1F">
      <w:pPr>
        <w:pStyle w:val="ListParagraph"/>
        <w:numPr>
          <w:ilvl w:val="0"/>
          <w:numId w:val="9"/>
        </w:numPr>
        <w:spacing w:after="36"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to arrange for an ill or injured dependant to be cared for; </w:t>
      </w:r>
    </w:p>
    <w:p w14:paraId="336931EC" w14:textId="77777777" w:rsidR="00D172D0" w:rsidRPr="00921F1F" w:rsidRDefault="00D172D0" w:rsidP="00921F1F">
      <w:pPr>
        <w:pStyle w:val="ListParagraph"/>
        <w:numPr>
          <w:ilvl w:val="0"/>
          <w:numId w:val="9"/>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because a dependant’s care arrangements are unexpectedly changed; </w:t>
      </w:r>
    </w:p>
    <w:p w14:paraId="65AD0C24" w14:textId="77777777" w:rsidR="00D172D0" w:rsidRPr="00921F1F" w:rsidRDefault="00D172D0" w:rsidP="00921F1F">
      <w:pPr>
        <w:pStyle w:val="ListParagraph"/>
        <w:numPr>
          <w:ilvl w:val="0"/>
          <w:numId w:val="9"/>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as a result of the death of a dependant; </w:t>
      </w:r>
    </w:p>
    <w:p w14:paraId="4229DDEF" w14:textId="0149AF10" w:rsidR="00921F1F" w:rsidRDefault="00D172D0" w:rsidP="00921F1F">
      <w:pPr>
        <w:pStyle w:val="ListParagraph"/>
        <w:numPr>
          <w:ilvl w:val="0"/>
          <w:numId w:val="9"/>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to deal with an incident involving a child which occurs unexpectedly in school time. </w:t>
      </w:r>
    </w:p>
    <w:p w14:paraId="02CD9F08" w14:textId="77777777" w:rsidR="00921F1F" w:rsidRPr="00921F1F" w:rsidRDefault="00921F1F" w:rsidP="00921F1F">
      <w:pPr>
        <w:spacing w:after="3" w:line="249" w:lineRule="auto"/>
        <w:ind w:right="5"/>
        <w:jc w:val="both"/>
        <w:rPr>
          <w:rFonts w:ascii="Arial" w:eastAsia="Arial" w:hAnsi="Arial" w:cs="Arial"/>
          <w:color w:val="000000"/>
          <w:sz w:val="28"/>
          <w:szCs w:val="28"/>
          <w:lang w:eastAsia="en-GB"/>
        </w:rPr>
      </w:pPr>
    </w:p>
    <w:p w14:paraId="00C127FB" w14:textId="73C1A460" w:rsidR="00D172D0" w:rsidRDefault="00921F1F" w:rsidP="00921F1F">
      <w:pPr>
        <w:spacing w:after="0"/>
        <w:ind w:left="115" w:firstLine="605"/>
        <w:rPr>
          <w:rFonts w:ascii="Arial" w:eastAsia="Arial" w:hAnsi="Arial" w:cs="Arial"/>
          <w:color w:val="000000"/>
          <w:sz w:val="28"/>
          <w:szCs w:val="28"/>
          <w:lang w:eastAsia="en-GB"/>
        </w:rPr>
      </w:pPr>
      <w:r>
        <w:rPr>
          <w:rFonts w:ascii="Arial" w:eastAsia="Arial" w:hAnsi="Arial" w:cs="Arial"/>
          <w:color w:val="000000"/>
          <w:sz w:val="28"/>
          <w:szCs w:val="28"/>
          <w:lang w:eastAsia="en-GB"/>
        </w:rPr>
        <w:t>*</w:t>
      </w:r>
      <w:r w:rsidR="00D172D0" w:rsidRPr="00B15F6B">
        <w:rPr>
          <w:rFonts w:ascii="Arial" w:eastAsia="Arial" w:hAnsi="Arial" w:cs="Arial"/>
          <w:color w:val="000000"/>
          <w:sz w:val="28"/>
          <w:szCs w:val="28"/>
          <w:lang w:eastAsia="en-GB"/>
        </w:rPr>
        <w:t xml:space="preserve"> please refer </w:t>
      </w:r>
      <w:r>
        <w:rPr>
          <w:rFonts w:ascii="Arial" w:eastAsia="Arial" w:hAnsi="Arial" w:cs="Arial"/>
          <w:color w:val="000000"/>
          <w:sz w:val="28"/>
          <w:szCs w:val="28"/>
          <w:lang w:eastAsia="en-GB"/>
        </w:rPr>
        <w:t>to The Maternity, Paternity and shared leave Policy</w:t>
      </w:r>
    </w:p>
    <w:p w14:paraId="66CBE731" w14:textId="77777777" w:rsidR="00921F1F" w:rsidRPr="00B15F6B" w:rsidRDefault="00921F1F" w:rsidP="00921F1F">
      <w:pPr>
        <w:spacing w:after="0"/>
        <w:ind w:left="115"/>
        <w:rPr>
          <w:rFonts w:ascii="Arial" w:eastAsia="Arial" w:hAnsi="Arial" w:cs="Arial"/>
          <w:color w:val="000000"/>
          <w:sz w:val="28"/>
          <w:szCs w:val="28"/>
          <w:lang w:eastAsia="en-GB"/>
        </w:rPr>
      </w:pPr>
    </w:p>
    <w:p w14:paraId="0D278AA6" w14:textId="6C410CB1" w:rsidR="00D172D0" w:rsidRPr="00B15F6B" w:rsidRDefault="00D172D0" w:rsidP="00D172D0">
      <w:pPr>
        <w:tabs>
          <w:tab w:val="center" w:pos="1185"/>
          <w:tab w:val="center" w:pos="3262"/>
        </w:tabs>
        <w:spacing w:after="3" w:line="249" w:lineRule="auto"/>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ab/>
        <w:t xml:space="preserve">A dependant is defined as a: </w:t>
      </w:r>
    </w:p>
    <w:p w14:paraId="40FEBA34" w14:textId="77777777" w:rsidR="00D172D0" w:rsidRPr="00B15F6B" w:rsidRDefault="00D172D0" w:rsidP="00D172D0">
      <w:pPr>
        <w:spacing w:after="0"/>
        <w:ind w:left="1018"/>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073A2F34" w14:textId="44E9BAA8" w:rsidR="00D172D0" w:rsidRPr="00921F1F" w:rsidRDefault="00D172D0" w:rsidP="00921F1F">
      <w:pPr>
        <w:pStyle w:val="ListParagraph"/>
        <w:numPr>
          <w:ilvl w:val="0"/>
          <w:numId w:val="11"/>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spouse</w:t>
      </w:r>
      <w:r w:rsidR="00921F1F" w:rsidRPr="00921F1F">
        <w:rPr>
          <w:rFonts w:ascii="Arial" w:eastAsia="Arial" w:hAnsi="Arial" w:cs="Arial"/>
          <w:color w:val="000000"/>
          <w:sz w:val="28"/>
          <w:szCs w:val="28"/>
          <w:lang w:eastAsia="en-GB"/>
        </w:rPr>
        <w:t>/partner</w:t>
      </w:r>
      <w:r w:rsidRPr="00921F1F">
        <w:rPr>
          <w:rFonts w:ascii="Arial" w:eastAsia="Arial" w:hAnsi="Arial" w:cs="Arial"/>
          <w:color w:val="000000"/>
          <w:sz w:val="28"/>
          <w:szCs w:val="28"/>
          <w:lang w:eastAsia="en-GB"/>
        </w:rPr>
        <w:t xml:space="preserve">; </w:t>
      </w:r>
    </w:p>
    <w:p w14:paraId="5E3192A3" w14:textId="77777777" w:rsidR="00D172D0" w:rsidRPr="00921F1F" w:rsidRDefault="00D172D0" w:rsidP="00921F1F">
      <w:pPr>
        <w:pStyle w:val="ListParagraph"/>
        <w:numPr>
          <w:ilvl w:val="0"/>
          <w:numId w:val="11"/>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child; </w:t>
      </w:r>
    </w:p>
    <w:p w14:paraId="2ED372A0" w14:textId="77777777" w:rsidR="00D172D0" w:rsidRPr="00921F1F" w:rsidRDefault="00D172D0" w:rsidP="00921F1F">
      <w:pPr>
        <w:pStyle w:val="ListParagraph"/>
        <w:numPr>
          <w:ilvl w:val="0"/>
          <w:numId w:val="11"/>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parent; </w:t>
      </w:r>
    </w:p>
    <w:p w14:paraId="5741D5E2" w14:textId="76C24767" w:rsidR="00D172D0" w:rsidRPr="00921F1F" w:rsidRDefault="00D172D0" w:rsidP="00921F1F">
      <w:pPr>
        <w:pStyle w:val="ListParagraph"/>
        <w:numPr>
          <w:ilvl w:val="0"/>
          <w:numId w:val="11"/>
        </w:numPr>
        <w:spacing w:after="3" w:line="249" w:lineRule="auto"/>
        <w:ind w:right="5"/>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a person who lives in the same house as the </w:t>
      </w:r>
      <w:r w:rsidR="00E50B43">
        <w:rPr>
          <w:rFonts w:ascii="Arial" w:eastAsia="Arial" w:hAnsi="Arial" w:cs="Arial"/>
          <w:color w:val="000000"/>
          <w:sz w:val="28"/>
          <w:szCs w:val="28"/>
          <w:lang w:eastAsia="en-GB"/>
        </w:rPr>
        <w:t>staff member</w:t>
      </w:r>
    </w:p>
    <w:p w14:paraId="13B71BB8" w14:textId="77777777" w:rsidR="00D172D0" w:rsidRPr="00921F1F" w:rsidRDefault="00D172D0" w:rsidP="00921F1F">
      <w:pPr>
        <w:pStyle w:val="ListParagraph"/>
        <w:numPr>
          <w:ilvl w:val="0"/>
          <w:numId w:val="11"/>
        </w:numPr>
        <w:spacing w:after="3" w:line="249" w:lineRule="auto"/>
        <w:ind w:right="5"/>
        <w:jc w:val="both"/>
        <w:rPr>
          <w:rFonts w:ascii="Arial" w:eastAsia="Arial" w:hAnsi="Arial" w:cs="Arial"/>
          <w:color w:val="000000"/>
          <w:sz w:val="28"/>
          <w:szCs w:val="28"/>
          <w:lang w:eastAsia="en-GB"/>
        </w:rPr>
      </w:pPr>
      <w:r w:rsidRPr="00921F1F">
        <w:rPr>
          <w:rFonts w:ascii="Arial" w:eastAsia="Arial" w:hAnsi="Arial" w:cs="Arial"/>
          <w:color w:val="000000"/>
          <w:sz w:val="28"/>
          <w:szCs w:val="28"/>
          <w:lang w:eastAsia="en-GB"/>
        </w:rPr>
        <w:t xml:space="preserve">a dependant will also include any person who reasonably relies on the employee for assistance on an occasion when the person falls ill or is injured or assaulted, or to make arrangements for the provision of care in the event of illness or injury. </w:t>
      </w:r>
    </w:p>
    <w:p w14:paraId="7A3E0D3C" w14:textId="4A4F5F0A" w:rsidR="00921F1F" w:rsidRDefault="00921F1F" w:rsidP="00921F1F">
      <w:pPr>
        <w:spacing w:after="0"/>
        <w:rPr>
          <w:rFonts w:ascii="Arial" w:eastAsia="Arial" w:hAnsi="Arial" w:cs="Arial"/>
          <w:color w:val="000000"/>
          <w:sz w:val="28"/>
          <w:szCs w:val="28"/>
          <w:lang w:eastAsia="en-GB"/>
        </w:rPr>
      </w:pPr>
      <w:bookmarkStart w:id="4" w:name="_Toc18549"/>
    </w:p>
    <w:p w14:paraId="00FCE129" w14:textId="675A5F63" w:rsidR="00D172D0" w:rsidRPr="00921F1F" w:rsidRDefault="00921F1F" w:rsidP="00921F1F">
      <w:pPr>
        <w:spacing w:after="0"/>
        <w:rPr>
          <w:rFonts w:ascii="Arial" w:eastAsia="Arial" w:hAnsi="Arial" w:cs="Arial"/>
          <w:b/>
          <w:color w:val="000000"/>
          <w:sz w:val="28"/>
          <w:szCs w:val="28"/>
          <w:lang w:eastAsia="en-GB"/>
        </w:rPr>
      </w:pPr>
      <w:r w:rsidRPr="00921F1F">
        <w:rPr>
          <w:rFonts w:ascii="Arial" w:eastAsia="Arial" w:hAnsi="Arial" w:cs="Arial"/>
          <w:b/>
          <w:color w:val="000000"/>
          <w:sz w:val="28"/>
          <w:szCs w:val="28"/>
          <w:lang w:eastAsia="en-GB"/>
        </w:rPr>
        <w:t>7.</w:t>
      </w:r>
      <w:r w:rsidR="003243CB">
        <w:rPr>
          <w:rFonts w:ascii="Arial" w:eastAsia="Arial" w:hAnsi="Arial" w:cs="Arial"/>
          <w:b/>
          <w:color w:val="000000"/>
          <w:sz w:val="28"/>
          <w:szCs w:val="28"/>
          <w:lang w:eastAsia="en-GB"/>
        </w:rPr>
        <w:t xml:space="preserve"> </w:t>
      </w:r>
      <w:r w:rsidR="003243CB">
        <w:rPr>
          <w:rFonts w:ascii="Arial" w:eastAsia="Arial" w:hAnsi="Arial" w:cs="Arial"/>
          <w:b/>
          <w:color w:val="000000"/>
          <w:sz w:val="28"/>
          <w:szCs w:val="28"/>
          <w:lang w:eastAsia="en-GB"/>
        </w:rPr>
        <w:tab/>
      </w:r>
      <w:r w:rsidRPr="00921F1F">
        <w:rPr>
          <w:rFonts w:ascii="Arial" w:eastAsia="Arial" w:hAnsi="Arial" w:cs="Arial"/>
          <w:b/>
          <w:color w:val="000000"/>
          <w:sz w:val="28"/>
          <w:szCs w:val="28"/>
          <w:lang w:eastAsia="en-GB"/>
        </w:rPr>
        <w:t xml:space="preserve"> </w:t>
      </w:r>
      <w:r w:rsidR="00D172D0" w:rsidRPr="00921F1F">
        <w:rPr>
          <w:rFonts w:ascii="Arial" w:eastAsia="Arial" w:hAnsi="Arial" w:cs="Arial"/>
          <w:b/>
          <w:color w:val="000000"/>
          <w:sz w:val="28"/>
          <w:szCs w:val="28"/>
          <w:lang w:eastAsia="en-GB"/>
        </w:rPr>
        <w:t xml:space="preserve">REQUESTING TIME OFF FOR DEPENDANTS </w:t>
      </w:r>
      <w:bookmarkEnd w:id="4"/>
    </w:p>
    <w:p w14:paraId="00569201" w14:textId="13AD2B71" w:rsidR="00D172D0" w:rsidRPr="00B15F6B" w:rsidRDefault="00D172D0" w:rsidP="00921F1F">
      <w:pPr>
        <w:spacing w:after="3" w:line="249" w:lineRule="auto"/>
        <w:ind w:right="5"/>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The employee must tell </w:t>
      </w:r>
      <w:r w:rsidR="00921F1F">
        <w:rPr>
          <w:rFonts w:ascii="Arial" w:eastAsia="Arial" w:hAnsi="Arial" w:cs="Arial"/>
          <w:color w:val="000000"/>
          <w:sz w:val="28"/>
          <w:szCs w:val="28"/>
          <w:lang w:eastAsia="en-GB"/>
        </w:rPr>
        <w:t>the Team Leader</w:t>
      </w:r>
      <w:r w:rsidRPr="00B15F6B">
        <w:rPr>
          <w:rFonts w:ascii="Arial" w:eastAsia="Arial" w:hAnsi="Arial" w:cs="Arial"/>
          <w:color w:val="000000"/>
          <w:sz w:val="28"/>
          <w:szCs w:val="28"/>
          <w:lang w:eastAsia="en-GB"/>
        </w:rPr>
        <w:t xml:space="preserve"> as soon as possible that they need the time off and the likely duration.  This request does not have to be made in writing. </w:t>
      </w:r>
    </w:p>
    <w:p w14:paraId="288A2517" w14:textId="77777777" w:rsidR="00921F1F" w:rsidRDefault="00921F1F" w:rsidP="00D172D0">
      <w:pPr>
        <w:keepNext/>
        <w:keepLines/>
        <w:tabs>
          <w:tab w:val="center" w:pos="3949"/>
        </w:tabs>
        <w:spacing w:after="0"/>
        <w:outlineLvl w:val="0"/>
        <w:rPr>
          <w:rFonts w:ascii="Arial" w:eastAsia="Arial" w:hAnsi="Arial" w:cs="Arial"/>
          <w:b/>
          <w:color w:val="000000"/>
          <w:sz w:val="28"/>
          <w:szCs w:val="28"/>
          <w:lang w:eastAsia="en-GB"/>
        </w:rPr>
      </w:pPr>
      <w:bookmarkStart w:id="5" w:name="_Toc18550"/>
    </w:p>
    <w:p w14:paraId="38627F64" w14:textId="09D732A4" w:rsidR="00D172D0" w:rsidRPr="00B15F6B" w:rsidRDefault="00921F1F" w:rsidP="00D172D0">
      <w:pPr>
        <w:keepNext/>
        <w:keepLines/>
        <w:tabs>
          <w:tab w:val="center" w:pos="3949"/>
        </w:tabs>
        <w:spacing w:after="0"/>
        <w:outlineLvl w:val="0"/>
        <w:rPr>
          <w:rFonts w:ascii="Arial" w:eastAsia="Arial" w:hAnsi="Arial" w:cs="Arial"/>
          <w:b/>
          <w:color w:val="000000"/>
          <w:sz w:val="28"/>
          <w:szCs w:val="28"/>
          <w:lang w:eastAsia="en-GB"/>
        </w:rPr>
      </w:pPr>
      <w:r>
        <w:rPr>
          <w:rFonts w:ascii="Arial" w:eastAsia="Arial" w:hAnsi="Arial" w:cs="Arial"/>
          <w:b/>
          <w:color w:val="000000"/>
          <w:sz w:val="28"/>
          <w:szCs w:val="28"/>
          <w:lang w:eastAsia="en-GB"/>
        </w:rPr>
        <w:t xml:space="preserve">8 </w:t>
      </w:r>
      <w:r w:rsidR="00D172D0" w:rsidRPr="00B15F6B">
        <w:rPr>
          <w:rFonts w:ascii="Arial" w:eastAsia="Arial" w:hAnsi="Arial" w:cs="Arial"/>
          <w:b/>
          <w:color w:val="000000"/>
          <w:sz w:val="28"/>
          <w:szCs w:val="28"/>
          <w:lang w:eastAsia="en-GB"/>
        </w:rPr>
        <w:tab/>
        <w:t xml:space="preserve">LEAVE FOR EMERGENCY DOMESTIC INCIDENCES </w:t>
      </w:r>
      <w:bookmarkEnd w:id="5"/>
    </w:p>
    <w:p w14:paraId="35BDEC6E" w14:textId="7B59762A" w:rsidR="00D172D0" w:rsidRPr="00B15F6B" w:rsidRDefault="00D172D0" w:rsidP="00D172D0">
      <w:pPr>
        <w:spacing w:after="0"/>
        <w:ind w:left="115"/>
        <w:rPr>
          <w:rFonts w:ascii="Arial" w:eastAsia="Arial" w:hAnsi="Arial" w:cs="Arial"/>
          <w:color w:val="000000"/>
          <w:sz w:val="28"/>
          <w:szCs w:val="28"/>
          <w:lang w:eastAsia="en-GB"/>
        </w:rPr>
      </w:pPr>
    </w:p>
    <w:p w14:paraId="76A8B827" w14:textId="77777777" w:rsidR="003243CB" w:rsidRDefault="00D172D0" w:rsidP="003243CB">
      <w:pPr>
        <w:spacing w:after="3" w:line="249" w:lineRule="auto"/>
        <w:ind w:right="5"/>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There are also other emergency situations, which occasionally arise affecting you and your family or dependants that may require you to take time off work.  These may include emergencies such as fire, flood and the </w:t>
      </w:r>
    </w:p>
    <w:p w14:paraId="408A704B" w14:textId="77777777" w:rsidR="003243CB" w:rsidRDefault="003243CB" w:rsidP="003243CB">
      <w:pPr>
        <w:spacing w:after="3" w:line="249" w:lineRule="auto"/>
        <w:ind w:right="5"/>
        <w:jc w:val="both"/>
        <w:rPr>
          <w:rFonts w:ascii="Arial" w:eastAsia="Arial" w:hAnsi="Arial" w:cs="Arial"/>
          <w:color w:val="000000"/>
          <w:sz w:val="28"/>
          <w:szCs w:val="28"/>
          <w:lang w:eastAsia="en-GB"/>
        </w:rPr>
      </w:pPr>
    </w:p>
    <w:p w14:paraId="52240E47" w14:textId="73861ED3" w:rsidR="00D172D0" w:rsidRPr="00B15F6B" w:rsidRDefault="00D172D0" w:rsidP="003243CB">
      <w:pPr>
        <w:spacing w:after="3" w:line="249" w:lineRule="auto"/>
        <w:ind w:right="5"/>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after effects of crime.  In such circumstances the request for leave </w:t>
      </w:r>
      <w:r w:rsidR="003243CB">
        <w:rPr>
          <w:rFonts w:ascii="Arial" w:eastAsia="Arial" w:hAnsi="Arial" w:cs="Arial"/>
          <w:color w:val="000000"/>
          <w:sz w:val="28"/>
          <w:szCs w:val="28"/>
          <w:lang w:eastAsia="en-GB"/>
        </w:rPr>
        <w:t xml:space="preserve">should be </w:t>
      </w:r>
      <w:r w:rsidRPr="00B15F6B">
        <w:rPr>
          <w:rFonts w:ascii="Arial" w:eastAsia="Arial" w:hAnsi="Arial" w:cs="Arial"/>
          <w:color w:val="000000"/>
          <w:sz w:val="28"/>
          <w:szCs w:val="28"/>
          <w:lang w:eastAsia="en-GB"/>
        </w:rPr>
        <w:t xml:space="preserve">in writing to the Team Leader.  </w:t>
      </w:r>
      <w:r w:rsidR="003243CB">
        <w:rPr>
          <w:rFonts w:ascii="Arial" w:eastAsia="Arial" w:hAnsi="Arial" w:cs="Arial"/>
          <w:color w:val="000000"/>
          <w:sz w:val="28"/>
          <w:szCs w:val="28"/>
          <w:lang w:eastAsia="en-GB"/>
        </w:rPr>
        <w:t>Each request</w:t>
      </w:r>
      <w:r w:rsidRPr="00B15F6B">
        <w:rPr>
          <w:rFonts w:ascii="Arial" w:eastAsia="Arial" w:hAnsi="Arial" w:cs="Arial"/>
          <w:color w:val="000000"/>
          <w:sz w:val="28"/>
          <w:szCs w:val="28"/>
          <w:lang w:eastAsia="en-GB"/>
        </w:rPr>
        <w:t xml:space="preserve"> should </w:t>
      </w:r>
      <w:r w:rsidR="003243CB">
        <w:rPr>
          <w:rFonts w:ascii="Arial" w:eastAsia="Arial" w:hAnsi="Arial" w:cs="Arial"/>
          <w:color w:val="000000"/>
          <w:sz w:val="28"/>
          <w:szCs w:val="28"/>
          <w:lang w:eastAsia="en-GB"/>
        </w:rPr>
        <w:t xml:space="preserve">be </w:t>
      </w:r>
      <w:r w:rsidRPr="00B15F6B">
        <w:rPr>
          <w:rFonts w:ascii="Arial" w:eastAsia="Arial" w:hAnsi="Arial" w:cs="Arial"/>
          <w:color w:val="000000"/>
          <w:sz w:val="28"/>
          <w:szCs w:val="28"/>
          <w:lang w:eastAsia="en-GB"/>
        </w:rPr>
        <w:t>consider</w:t>
      </w:r>
      <w:r w:rsidR="003243CB">
        <w:rPr>
          <w:rFonts w:ascii="Arial" w:eastAsia="Arial" w:hAnsi="Arial" w:cs="Arial"/>
          <w:color w:val="000000"/>
          <w:sz w:val="28"/>
          <w:szCs w:val="28"/>
          <w:lang w:eastAsia="en-GB"/>
        </w:rPr>
        <w:t>ed</w:t>
      </w:r>
      <w:r w:rsidRPr="00B15F6B">
        <w:rPr>
          <w:rFonts w:ascii="Arial" w:eastAsia="Arial" w:hAnsi="Arial" w:cs="Arial"/>
          <w:color w:val="000000"/>
          <w:sz w:val="28"/>
          <w:szCs w:val="28"/>
          <w:lang w:eastAsia="en-GB"/>
        </w:rPr>
        <w:t xml:space="preserve"> on its merits. </w:t>
      </w:r>
    </w:p>
    <w:p w14:paraId="4C449D39" w14:textId="77777777" w:rsidR="00D172D0" w:rsidRPr="00B15F6B" w:rsidRDefault="00D172D0" w:rsidP="00D172D0">
      <w:pPr>
        <w:spacing w:after="0"/>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7F506EF7" w14:textId="5048B5A9" w:rsidR="00D172D0" w:rsidRPr="00B15F6B" w:rsidRDefault="003243CB" w:rsidP="00D172D0">
      <w:pPr>
        <w:keepNext/>
        <w:keepLines/>
        <w:tabs>
          <w:tab w:val="center" w:pos="2966"/>
        </w:tabs>
        <w:spacing w:after="0"/>
        <w:outlineLvl w:val="0"/>
        <w:rPr>
          <w:rFonts w:ascii="Arial" w:eastAsia="Arial" w:hAnsi="Arial" w:cs="Arial"/>
          <w:b/>
          <w:color w:val="000000"/>
          <w:sz w:val="28"/>
          <w:szCs w:val="28"/>
          <w:lang w:eastAsia="en-GB"/>
        </w:rPr>
      </w:pPr>
      <w:bookmarkStart w:id="6" w:name="_Toc18551"/>
      <w:r>
        <w:rPr>
          <w:rFonts w:ascii="Arial" w:eastAsia="Arial" w:hAnsi="Arial" w:cs="Arial"/>
          <w:b/>
          <w:color w:val="000000"/>
          <w:sz w:val="28"/>
          <w:szCs w:val="28"/>
          <w:lang w:eastAsia="en-GB"/>
        </w:rPr>
        <w:t>9.</w:t>
      </w:r>
      <w:r w:rsidR="00D172D0" w:rsidRPr="00B15F6B">
        <w:rPr>
          <w:rFonts w:ascii="Arial" w:eastAsia="Arial" w:hAnsi="Arial" w:cs="Arial"/>
          <w:b/>
          <w:color w:val="000000"/>
          <w:sz w:val="28"/>
          <w:szCs w:val="28"/>
          <w:lang w:eastAsia="en-GB"/>
        </w:rPr>
        <w:tab/>
        <w:t xml:space="preserve">LONGER TERM ARRANGEMENTS </w:t>
      </w:r>
      <w:bookmarkEnd w:id="6"/>
    </w:p>
    <w:p w14:paraId="4BBE0313" w14:textId="106DEDA3" w:rsidR="00D172D0" w:rsidRPr="00B15F6B" w:rsidRDefault="00D172D0" w:rsidP="00D172D0">
      <w:pPr>
        <w:spacing w:after="0"/>
        <w:ind w:left="115"/>
        <w:rPr>
          <w:rFonts w:ascii="Arial" w:eastAsia="Arial" w:hAnsi="Arial" w:cs="Arial"/>
          <w:color w:val="000000"/>
          <w:sz w:val="28"/>
          <w:szCs w:val="28"/>
          <w:lang w:eastAsia="en-GB"/>
        </w:rPr>
      </w:pPr>
    </w:p>
    <w:p w14:paraId="5388C7CB" w14:textId="64424680" w:rsidR="00D172D0" w:rsidRPr="00B15F6B" w:rsidRDefault="00D172D0" w:rsidP="003243CB">
      <w:pPr>
        <w:spacing w:after="3" w:line="249" w:lineRule="auto"/>
        <w:ind w:right="5"/>
        <w:jc w:val="both"/>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Where more time is needed, or where paid leave is exhausted, or it is necessary to make a commitment to a dependant for a longer time period, the following can be considered: </w:t>
      </w:r>
    </w:p>
    <w:p w14:paraId="70C777E5" w14:textId="156736BC" w:rsidR="00D172D0" w:rsidRPr="00B15F6B" w:rsidRDefault="00D172D0" w:rsidP="003243CB">
      <w:pPr>
        <w:spacing w:after="0"/>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Such arrangements should normally be considered when the time off requirement is for more than five days. </w:t>
      </w:r>
    </w:p>
    <w:p w14:paraId="1FF4E42C" w14:textId="77777777" w:rsidR="003243CB" w:rsidRDefault="003243CB" w:rsidP="00D172D0">
      <w:pPr>
        <w:keepNext/>
        <w:keepLines/>
        <w:tabs>
          <w:tab w:val="center" w:pos="1821"/>
          <w:tab w:val="center" w:pos="4623"/>
        </w:tabs>
        <w:spacing w:after="0"/>
        <w:outlineLvl w:val="2"/>
        <w:rPr>
          <w:rFonts w:ascii="Arial" w:eastAsia="Arial" w:hAnsi="Arial" w:cs="Arial"/>
          <w:color w:val="000000"/>
          <w:sz w:val="28"/>
          <w:szCs w:val="28"/>
          <w:lang w:eastAsia="en-GB"/>
        </w:rPr>
      </w:pPr>
    </w:p>
    <w:p w14:paraId="16969560" w14:textId="53D66B19" w:rsidR="00D172D0" w:rsidRPr="003243CB" w:rsidRDefault="00D172D0" w:rsidP="003243CB">
      <w:pPr>
        <w:pStyle w:val="ListParagraph"/>
        <w:keepNext/>
        <w:keepLines/>
        <w:numPr>
          <w:ilvl w:val="0"/>
          <w:numId w:val="14"/>
        </w:numPr>
        <w:tabs>
          <w:tab w:val="center" w:pos="1821"/>
          <w:tab w:val="center" w:pos="4623"/>
        </w:tabs>
        <w:spacing w:after="0"/>
        <w:outlineLvl w:val="2"/>
        <w:rPr>
          <w:rFonts w:ascii="Arial" w:eastAsia="Arial" w:hAnsi="Arial" w:cs="Arial"/>
          <w:color w:val="000000"/>
          <w:sz w:val="28"/>
          <w:szCs w:val="28"/>
          <w:u w:val="single" w:color="000000"/>
          <w:lang w:eastAsia="en-GB"/>
        </w:rPr>
      </w:pPr>
      <w:r w:rsidRPr="003243CB">
        <w:rPr>
          <w:rFonts w:ascii="Arial" w:eastAsia="Arial" w:hAnsi="Arial" w:cs="Arial"/>
          <w:color w:val="000000"/>
          <w:sz w:val="28"/>
          <w:szCs w:val="28"/>
          <w:u w:val="single" w:color="000000"/>
          <w:lang w:eastAsia="en-GB"/>
        </w:rPr>
        <w:t>Temporary Amendment to Working Patterns</w:t>
      </w:r>
      <w:r w:rsidRPr="003243CB">
        <w:rPr>
          <w:rFonts w:ascii="Arial" w:eastAsia="Arial" w:hAnsi="Arial" w:cs="Arial"/>
          <w:color w:val="000000"/>
          <w:sz w:val="28"/>
          <w:szCs w:val="28"/>
          <w:u w:color="000000"/>
          <w:lang w:eastAsia="en-GB"/>
        </w:rPr>
        <w:t xml:space="preserve"> </w:t>
      </w:r>
    </w:p>
    <w:p w14:paraId="29ED3614" w14:textId="277C3DA5" w:rsidR="00D172D0" w:rsidRPr="00B15F6B" w:rsidRDefault="003243CB" w:rsidP="003243CB">
      <w:pPr>
        <w:spacing w:after="3" w:line="249" w:lineRule="auto"/>
        <w:ind w:left="720" w:right="5"/>
        <w:rPr>
          <w:rFonts w:ascii="Arial" w:eastAsia="Arial" w:hAnsi="Arial" w:cs="Arial"/>
          <w:color w:val="000000"/>
          <w:sz w:val="28"/>
          <w:szCs w:val="28"/>
          <w:lang w:eastAsia="en-GB"/>
        </w:rPr>
      </w:pPr>
      <w:r>
        <w:rPr>
          <w:rFonts w:ascii="Arial" w:eastAsia="Arial" w:hAnsi="Arial" w:cs="Arial"/>
          <w:color w:val="000000"/>
          <w:sz w:val="28"/>
          <w:szCs w:val="28"/>
          <w:lang w:eastAsia="en-GB"/>
        </w:rPr>
        <w:t xml:space="preserve">A </w:t>
      </w:r>
      <w:r w:rsidR="00D172D0" w:rsidRPr="00B15F6B">
        <w:rPr>
          <w:rFonts w:ascii="Arial" w:eastAsia="Arial" w:hAnsi="Arial" w:cs="Arial"/>
          <w:color w:val="000000"/>
          <w:sz w:val="28"/>
          <w:szCs w:val="28"/>
          <w:lang w:eastAsia="en-GB"/>
        </w:rPr>
        <w:t xml:space="preserve">change in either your pattern of weekly hours or a reduction in hours worked.  Any reduced hours working would be for a specific period of time with the requirement to revert to your original contract at the end of an agreed period, unless a permanent change is agreed with your line manager. </w:t>
      </w:r>
    </w:p>
    <w:p w14:paraId="0C406B92" w14:textId="77777777" w:rsidR="00D172D0" w:rsidRPr="00B15F6B" w:rsidRDefault="00D172D0" w:rsidP="00D172D0">
      <w:pPr>
        <w:spacing w:after="0"/>
        <w:ind w:left="1714"/>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1E6B6C66" w14:textId="4C17113A" w:rsidR="00D172D0" w:rsidRPr="003243CB" w:rsidRDefault="00D172D0" w:rsidP="003243CB">
      <w:pPr>
        <w:pStyle w:val="ListParagraph"/>
        <w:keepNext/>
        <w:keepLines/>
        <w:numPr>
          <w:ilvl w:val="0"/>
          <w:numId w:val="14"/>
        </w:numPr>
        <w:tabs>
          <w:tab w:val="center" w:pos="1821"/>
          <w:tab w:val="center" w:pos="3050"/>
        </w:tabs>
        <w:spacing w:after="0"/>
        <w:outlineLvl w:val="2"/>
        <w:rPr>
          <w:rFonts w:ascii="Arial" w:eastAsia="Arial" w:hAnsi="Arial" w:cs="Arial"/>
          <w:color w:val="000000"/>
          <w:sz w:val="28"/>
          <w:szCs w:val="28"/>
          <w:u w:val="single" w:color="000000"/>
          <w:lang w:eastAsia="en-GB"/>
        </w:rPr>
      </w:pPr>
      <w:r w:rsidRPr="003243CB">
        <w:rPr>
          <w:rFonts w:ascii="Arial" w:eastAsia="Arial" w:hAnsi="Arial" w:cs="Arial"/>
          <w:color w:val="000000"/>
          <w:sz w:val="28"/>
          <w:szCs w:val="28"/>
          <w:u w:val="single" w:color="000000"/>
          <w:lang w:eastAsia="en-GB"/>
        </w:rPr>
        <w:t>Annual Leave</w:t>
      </w:r>
      <w:r w:rsidRPr="003243CB">
        <w:rPr>
          <w:rFonts w:ascii="Arial" w:eastAsia="Arial" w:hAnsi="Arial" w:cs="Arial"/>
          <w:color w:val="000000"/>
          <w:sz w:val="28"/>
          <w:szCs w:val="28"/>
          <w:u w:color="000000"/>
          <w:lang w:eastAsia="en-GB"/>
        </w:rPr>
        <w:t xml:space="preserve"> </w:t>
      </w:r>
    </w:p>
    <w:p w14:paraId="1A2A4CEA" w14:textId="22F59231" w:rsidR="00D172D0" w:rsidRPr="00B15F6B" w:rsidRDefault="00D172D0" w:rsidP="003243CB">
      <w:pPr>
        <w:spacing w:after="3" w:line="249" w:lineRule="auto"/>
        <w:ind w:left="720" w:right="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With the agreement of </w:t>
      </w:r>
      <w:r w:rsidR="003243CB">
        <w:rPr>
          <w:rFonts w:ascii="Arial" w:eastAsia="Arial" w:hAnsi="Arial" w:cs="Arial"/>
          <w:color w:val="000000"/>
          <w:sz w:val="28"/>
          <w:szCs w:val="28"/>
          <w:lang w:eastAsia="en-GB"/>
        </w:rPr>
        <w:t>the Team Leader (or Chair)</w:t>
      </w:r>
      <w:r w:rsidRPr="00B15F6B">
        <w:rPr>
          <w:rFonts w:ascii="Arial" w:eastAsia="Arial" w:hAnsi="Arial" w:cs="Arial"/>
          <w:color w:val="000000"/>
          <w:sz w:val="28"/>
          <w:szCs w:val="28"/>
          <w:lang w:eastAsia="en-GB"/>
        </w:rPr>
        <w:t xml:space="preserve">, annual leave may be taken </w:t>
      </w:r>
    </w:p>
    <w:p w14:paraId="4E57CD69" w14:textId="01F6BEF2" w:rsidR="003243CB" w:rsidRDefault="003243CB" w:rsidP="003243CB">
      <w:pPr>
        <w:spacing w:after="0"/>
        <w:ind w:left="1714"/>
        <w:rPr>
          <w:rFonts w:ascii="Arial" w:eastAsia="Arial" w:hAnsi="Arial" w:cs="Arial"/>
          <w:color w:val="000000"/>
          <w:sz w:val="28"/>
          <w:szCs w:val="28"/>
          <w:lang w:eastAsia="en-GB"/>
        </w:rPr>
      </w:pPr>
    </w:p>
    <w:p w14:paraId="2001EDA6" w14:textId="77777777" w:rsidR="003243CB" w:rsidRDefault="003243CB">
      <w:pPr>
        <w:rPr>
          <w:rFonts w:ascii="Arial" w:eastAsia="Arial" w:hAnsi="Arial" w:cs="Arial"/>
          <w:color w:val="000000"/>
          <w:sz w:val="28"/>
          <w:szCs w:val="28"/>
          <w:lang w:eastAsia="en-GB"/>
        </w:rPr>
      </w:pPr>
      <w:r>
        <w:rPr>
          <w:rFonts w:ascii="Arial" w:eastAsia="Arial" w:hAnsi="Arial" w:cs="Arial"/>
          <w:color w:val="000000"/>
          <w:sz w:val="28"/>
          <w:szCs w:val="28"/>
          <w:lang w:eastAsia="en-GB"/>
        </w:rPr>
        <w:br w:type="page"/>
      </w:r>
    </w:p>
    <w:p w14:paraId="109A8F84" w14:textId="77777777" w:rsidR="00D172D0" w:rsidRPr="00B15F6B" w:rsidRDefault="00D172D0" w:rsidP="003243CB">
      <w:pPr>
        <w:spacing w:after="0"/>
        <w:ind w:left="1714"/>
        <w:rPr>
          <w:rFonts w:ascii="Arial" w:eastAsia="Arial" w:hAnsi="Arial" w:cs="Arial"/>
          <w:color w:val="000000"/>
          <w:sz w:val="28"/>
          <w:szCs w:val="28"/>
          <w:lang w:eastAsia="en-GB"/>
        </w:rPr>
      </w:pPr>
    </w:p>
    <w:p w14:paraId="19700219" w14:textId="77777777" w:rsidR="00D172D0" w:rsidRPr="00B15F6B" w:rsidRDefault="00D172D0" w:rsidP="00D172D0">
      <w:pPr>
        <w:keepNext/>
        <w:keepLines/>
        <w:spacing w:after="62"/>
        <w:ind w:left="110" w:hanging="10"/>
        <w:outlineLvl w:val="0"/>
        <w:rPr>
          <w:rFonts w:ascii="Arial" w:eastAsia="Arial" w:hAnsi="Arial" w:cs="Arial"/>
          <w:b/>
          <w:color w:val="000000"/>
          <w:sz w:val="28"/>
          <w:szCs w:val="28"/>
          <w:lang w:eastAsia="en-GB"/>
        </w:rPr>
      </w:pPr>
      <w:bookmarkStart w:id="7" w:name="_Toc18552"/>
      <w:r w:rsidRPr="00B15F6B">
        <w:rPr>
          <w:rFonts w:ascii="Arial" w:eastAsia="Arial" w:hAnsi="Arial" w:cs="Arial"/>
          <w:b/>
          <w:color w:val="000000"/>
          <w:sz w:val="28"/>
          <w:szCs w:val="28"/>
          <w:lang w:eastAsia="en-GB"/>
        </w:rPr>
        <w:t xml:space="preserve">APPENDIX I </w:t>
      </w:r>
      <w:bookmarkEnd w:id="7"/>
    </w:p>
    <w:p w14:paraId="790D4176" w14:textId="77777777" w:rsidR="00D172D0" w:rsidRPr="00B15F6B" w:rsidRDefault="00D172D0" w:rsidP="00D172D0">
      <w:pPr>
        <w:keepNext/>
        <w:keepLines/>
        <w:pBdr>
          <w:top w:val="single" w:sz="4" w:space="0" w:color="000000"/>
          <w:left w:val="single" w:sz="4" w:space="0" w:color="000000"/>
          <w:bottom w:val="single" w:sz="4" w:space="0" w:color="000000"/>
          <w:right w:val="single" w:sz="4" w:space="0" w:color="000000"/>
        </w:pBdr>
        <w:shd w:val="clear" w:color="auto" w:fill="E0E0E0"/>
        <w:spacing w:after="0"/>
        <w:ind w:left="115"/>
        <w:outlineLvl w:val="1"/>
        <w:rPr>
          <w:rFonts w:ascii="Arial" w:eastAsia="Arial" w:hAnsi="Arial" w:cs="Arial"/>
          <w:b/>
          <w:color w:val="000000"/>
          <w:sz w:val="28"/>
          <w:szCs w:val="28"/>
          <w:lang w:eastAsia="en-GB"/>
        </w:rPr>
      </w:pPr>
      <w:r w:rsidRPr="00B15F6B">
        <w:rPr>
          <w:rFonts w:ascii="Arial" w:eastAsia="Arial" w:hAnsi="Arial" w:cs="Arial"/>
          <w:b/>
          <w:color w:val="000000"/>
          <w:sz w:val="28"/>
          <w:szCs w:val="28"/>
          <w:lang w:eastAsia="en-GB"/>
        </w:rPr>
        <w:t xml:space="preserve">Carer and Compassionate Leave Request Form </w:t>
      </w:r>
    </w:p>
    <w:p w14:paraId="0C95378B" w14:textId="454A8314" w:rsidR="00D172D0" w:rsidRDefault="00D172D0" w:rsidP="00D172D0">
      <w:pPr>
        <w:spacing w:after="19"/>
        <w:ind w:left="115"/>
        <w:rPr>
          <w:rFonts w:ascii="Arial" w:eastAsia="Arial" w:hAnsi="Arial" w:cs="Arial"/>
          <w:b/>
          <w:color w:val="000000"/>
          <w:sz w:val="28"/>
          <w:szCs w:val="28"/>
          <w:lang w:eastAsia="en-GB"/>
        </w:rPr>
      </w:pPr>
    </w:p>
    <w:p w14:paraId="56936E4E" w14:textId="77777777" w:rsidR="00746CCE" w:rsidRPr="00B15F6B" w:rsidRDefault="00746CCE" w:rsidP="00D172D0">
      <w:pPr>
        <w:spacing w:after="19"/>
        <w:ind w:left="115"/>
        <w:rPr>
          <w:rFonts w:ascii="Arial" w:eastAsia="Arial" w:hAnsi="Arial" w:cs="Arial"/>
          <w:color w:val="000000"/>
          <w:sz w:val="28"/>
          <w:szCs w:val="28"/>
          <w:lang w:eastAsia="en-GB"/>
        </w:rPr>
      </w:pPr>
    </w:p>
    <w:p w14:paraId="044A1AD7" w14:textId="17DE63A3" w:rsidR="00D172D0" w:rsidRPr="003243CB" w:rsidRDefault="00D172D0" w:rsidP="003243CB">
      <w:pPr>
        <w:tabs>
          <w:tab w:val="center" w:pos="1548"/>
          <w:tab w:val="right" w:pos="9750"/>
        </w:tabs>
        <w:spacing w:after="0"/>
        <w:ind w:left="-73"/>
        <w:rPr>
          <w:rFonts w:ascii="Arial" w:eastAsia="Arial" w:hAnsi="Arial" w:cs="Arial"/>
          <w:iCs/>
          <w:color w:val="000000"/>
          <w:sz w:val="28"/>
          <w:szCs w:val="28"/>
          <w:u w:val="single"/>
          <w:lang w:eastAsia="en-GB"/>
        </w:rPr>
      </w:pPr>
      <w:r w:rsidRPr="00B15F6B">
        <w:rPr>
          <w:rFonts w:ascii="Arial" w:eastAsia="Arial" w:hAnsi="Arial" w:cs="Arial"/>
          <w:color w:val="000000"/>
          <w:sz w:val="28"/>
          <w:szCs w:val="28"/>
          <w:lang w:eastAsia="en-GB"/>
        </w:rPr>
        <w:t xml:space="preserve">To: </w:t>
      </w:r>
      <w:r w:rsidRPr="00B15F6B">
        <w:rPr>
          <w:rFonts w:ascii="Arial" w:eastAsia="Arial" w:hAnsi="Arial" w:cs="Arial"/>
          <w:color w:val="000000"/>
          <w:sz w:val="28"/>
          <w:szCs w:val="28"/>
          <w:lang w:eastAsia="en-GB"/>
        </w:rPr>
        <w:tab/>
      </w:r>
      <w:r w:rsidR="003243CB">
        <w:rPr>
          <w:rFonts w:ascii="Arial" w:eastAsia="Arial" w:hAnsi="Arial" w:cs="Arial"/>
          <w:iCs/>
          <w:color w:val="000000"/>
          <w:sz w:val="28"/>
          <w:szCs w:val="28"/>
          <w:u w:val="single"/>
          <w:lang w:eastAsia="en-GB"/>
        </w:rPr>
        <w:tab/>
      </w:r>
    </w:p>
    <w:p w14:paraId="29F45A49" w14:textId="55F2B214" w:rsidR="00D172D0" w:rsidRDefault="00D172D0" w:rsidP="00D172D0">
      <w:pPr>
        <w:spacing w:after="39"/>
        <w:ind w:left="115"/>
        <w:rPr>
          <w:rFonts w:ascii="Arial" w:eastAsia="Arial" w:hAnsi="Arial" w:cs="Arial"/>
          <w:color w:val="000000"/>
          <w:sz w:val="28"/>
          <w:szCs w:val="28"/>
          <w:lang w:eastAsia="en-GB"/>
        </w:rPr>
      </w:pPr>
    </w:p>
    <w:p w14:paraId="6C88C4CC" w14:textId="77777777" w:rsidR="00746CCE" w:rsidRPr="00B15F6B" w:rsidRDefault="00746CCE" w:rsidP="00D172D0">
      <w:pPr>
        <w:spacing w:after="39"/>
        <w:ind w:left="115"/>
        <w:rPr>
          <w:rFonts w:ascii="Arial" w:eastAsia="Arial" w:hAnsi="Arial" w:cs="Arial"/>
          <w:color w:val="000000"/>
          <w:sz w:val="28"/>
          <w:szCs w:val="28"/>
          <w:lang w:eastAsia="en-GB"/>
        </w:rPr>
      </w:pPr>
    </w:p>
    <w:p w14:paraId="1737F171" w14:textId="53165EE7" w:rsidR="003243CB" w:rsidRPr="003243CB" w:rsidRDefault="00D172D0" w:rsidP="003243CB">
      <w:pPr>
        <w:tabs>
          <w:tab w:val="center" w:pos="2353"/>
        </w:tabs>
        <w:spacing w:after="5"/>
        <w:rPr>
          <w:rFonts w:ascii="Arial" w:eastAsia="Arial" w:hAnsi="Arial" w:cs="Arial"/>
          <w:b/>
          <w:color w:val="000000"/>
          <w:sz w:val="28"/>
          <w:szCs w:val="28"/>
          <w:u w:val="single"/>
          <w:lang w:eastAsia="en-GB"/>
        </w:rPr>
      </w:pPr>
      <w:r w:rsidRPr="00B15F6B">
        <w:rPr>
          <w:rFonts w:ascii="Arial" w:eastAsia="Arial" w:hAnsi="Arial" w:cs="Arial"/>
          <w:color w:val="000000"/>
          <w:sz w:val="28"/>
          <w:szCs w:val="28"/>
          <w:lang w:eastAsia="en-GB"/>
        </w:rPr>
        <w:t xml:space="preserve">Name </w:t>
      </w:r>
      <w:r w:rsidR="003243CB">
        <w:rPr>
          <w:rFonts w:ascii="Arial" w:eastAsia="Arial" w:hAnsi="Arial" w:cs="Arial"/>
          <w:color w:val="000000"/>
          <w:sz w:val="28"/>
          <w:szCs w:val="28"/>
          <w:u w:val="single"/>
          <w:lang w:eastAsia="en-GB"/>
        </w:rPr>
        <w:tab/>
      </w:r>
      <w:r w:rsidR="003243CB">
        <w:rPr>
          <w:rFonts w:ascii="Arial" w:eastAsia="Arial" w:hAnsi="Arial" w:cs="Arial"/>
          <w:color w:val="000000"/>
          <w:sz w:val="28"/>
          <w:szCs w:val="28"/>
          <w:u w:val="single"/>
          <w:lang w:eastAsia="en-GB"/>
        </w:rPr>
        <w:tab/>
      </w:r>
      <w:r w:rsidR="003243CB">
        <w:rPr>
          <w:rFonts w:ascii="Arial" w:eastAsia="Arial" w:hAnsi="Arial" w:cs="Arial"/>
          <w:color w:val="000000"/>
          <w:sz w:val="28"/>
          <w:szCs w:val="28"/>
          <w:u w:val="single"/>
          <w:lang w:eastAsia="en-GB"/>
        </w:rPr>
        <w:tab/>
      </w:r>
      <w:r w:rsidR="003243CB">
        <w:rPr>
          <w:rFonts w:ascii="Arial" w:eastAsia="Arial" w:hAnsi="Arial" w:cs="Arial"/>
          <w:color w:val="000000"/>
          <w:sz w:val="28"/>
          <w:szCs w:val="28"/>
          <w:u w:val="single"/>
          <w:lang w:eastAsia="en-GB"/>
        </w:rPr>
        <w:tab/>
      </w:r>
      <w:r w:rsidR="003243CB">
        <w:rPr>
          <w:rFonts w:ascii="Arial" w:eastAsia="Arial" w:hAnsi="Arial" w:cs="Arial"/>
          <w:color w:val="000000"/>
          <w:sz w:val="28"/>
          <w:szCs w:val="28"/>
          <w:u w:val="single"/>
          <w:lang w:eastAsia="en-GB"/>
        </w:rPr>
        <w:tab/>
      </w:r>
      <w:r w:rsidR="003243CB">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p>
    <w:p w14:paraId="10E8A565" w14:textId="481DC0A6" w:rsidR="003243CB" w:rsidRDefault="003243CB" w:rsidP="00D172D0">
      <w:pPr>
        <w:spacing w:after="43"/>
        <w:ind w:left="115"/>
        <w:rPr>
          <w:rFonts w:ascii="Arial" w:eastAsia="Arial" w:hAnsi="Arial" w:cs="Arial"/>
          <w:color w:val="000000"/>
          <w:sz w:val="28"/>
          <w:szCs w:val="28"/>
          <w:lang w:eastAsia="en-GB"/>
        </w:rPr>
      </w:pPr>
    </w:p>
    <w:p w14:paraId="3874798C" w14:textId="77777777" w:rsidR="003243CB" w:rsidRPr="00B15F6B" w:rsidRDefault="003243CB" w:rsidP="00D172D0">
      <w:pPr>
        <w:spacing w:after="43"/>
        <w:ind w:left="115"/>
        <w:rPr>
          <w:rFonts w:ascii="Arial" w:eastAsia="Arial" w:hAnsi="Arial" w:cs="Arial"/>
          <w:color w:val="000000"/>
          <w:sz w:val="28"/>
          <w:szCs w:val="28"/>
          <w:lang w:eastAsia="en-GB"/>
        </w:rPr>
      </w:pPr>
    </w:p>
    <w:p w14:paraId="5D59AF8C" w14:textId="77777777" w:rsidR="00D172D0" w:rsidRPr="00B15F6B" w:rsidRDefault="00D172D0" w:rsidP="00D172D0">
      <w:pPr>
        <w:spacing w:after="5"/>
        <w:ind w:left="129" w:hanging="10"/>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I would like to apply for the following carer/compassionate leave: </w:t>
      </w:r>
    </w:p>
    <w:p w14:paraId="54B088F7" w14:textId="4E651B8A" w:rsidR="00D172D0" w:rsidRPr="00B15F6B" w:rsidRDefault="00D172D0" w:rsidP="00D172D0">
      <w:pPr>
        <w:spacing w:after="49"/>
        <w:ind w:left="115"/>
        <w:rPr>
          <w:rFonts w:ascii="Arial" w:eastAsia="Arial" w:hAnsi="Arial" w:cs="Arial"/>
          <w:color w:val="000000"/>
          <w:sz w:val="28"/>
          <w:szCs w:val="28"/>
          <w:lang w:eastAsia="en-GB"/>
        </w:rPr>
      </w:pPr>
    </w:p>
    <w:p w14:paraId="13835648" w14:textId="1F156CCA" w:rsidR="00D172D0" w:rsidRDefault="00D172D0" w:rsidP="00D172D0">
      <w:pPr>
        <w:tabs>
          <w:tab w:val="center" w:pos="2775"/>
          <w:tab w:val="center" w:pos="6246"/>
          <w:tab w:val="center" w:pos="7885"/>
        </w:tabs>
        <w:spacing w:after="5"/>
        <w:rPr>
          <w:rFonts w:ascii="Arial" w:eastAsia="Arial" w:hAnsi="Arial" w:cs="Arial"/>
          <w:color w:val="000000"/>
          <w:sz w:val="28"/>
          <w:szCs w:val="28"/>
          <w:u w:val="single"/>
          <w:lang w:eastAsia="en-GB"/>
        </w:rPr>
      </w:pPr>
      <w:r w:rsidRPr="00B15F6B">
        <w:rPr>
          <w:rFonts w:ascii="Arial" w:eastAsia="Arial" w:hAnsi="Arial" w:cs="Arial"/>
          <w:color w:val="000000"/>
          <w:sz w:val="28"/>
          <w:szCs w:val="28"/>
          <w:lang w:eastAsia="en-GB"/>
        </w:rPr>
        <w:t xml:space="preserve">First Day of Leave </w:t>
      </w:r>
      <w:r w:rsidRPr="00B15F6B">
        <w:rPr>
          <w:rFonts w:ascii="Arial" w:eastAsia="Arial" w:hAnsi="Arial" w:cs="Arial"/>
          <w:color w:val="000000"/>
          <w:sz w:val="28"/>
          <w:szCs w:val="28"/>
          <w:lang w:eastAsia="en-GB"/>
        </w:rPr>
        <w:tab/>
      </w:r>
      <w:r w:rsidR="003243CB">
        <w:rPr>
          <w:rFonts w:ascii="Arial" w:eastAsia="Arial" w:hAnsi="Arial" w:cs="Arial"/>
          <w:color w:val="000000"/>
          <w:sz w:val="28"/>
          <w:szCs w:val="28"/>
          <w:u w:val="single"/>
          <w:lang w:eastAsia="en-GB"/>
        </w:rPr>
        <w:tab/>
      </w:r>
    </w:p>
    <w:p w14:paraId="13FB5348" w14:textId="77777777" w:rsidR="00746CCE" w:rsidRPr="003243CB" w:rsidRDefault="00746CCE" w:rsidP="00D172D0">
      <w:pPr>
        <w:tabs>
          <w:tab w:val="center" w:pos="2775"/>
          <w:tab w:val="center" w:pos="6246"/>
          <w:tab w:val="center" w:pos="7885"/>
        </w:tabs>
        <w:spacing w:after="5"/>
        <w:rPr>
          <w:rFonts w:ascii="Arial" w:eastAsia="Arial" w:hAnsi="Arial" w:cs="Arial"/>
          <w:color w:val="000000"/>
          <w:sz w:val="28"/>
          <w:szCs w:val="28"/>
          <w:u w:val="single"/>
          <w:lang w:eastAsia="en-GB"/>
        </w:rPr>
      </w:pPr>
    </w:p>
    <w:p w14:paraId="3091C6DF" w14:textId="758AFC7E" w:rsidR="00D172D0" w:rsidRPr="00B15F6B" w:rsidRDefault="00D172D0" w:rsidP="00D172D0">
      <w:pPr>
        <w:spacing w:after="4"/>
        <w:ind w:left="2675" w:right="-570"/>
        <w:rPr>
          <w:rFonts w:ascii="Arial" w:eastAsia="Arial" w:hAnsi="Arial" w:cs="Arial"/>
          <w:color w:val="000000"/>
          <w:sz w:val="28"/>
          <w:szCs w:val="28"/>
          <w:lang w:eastAsia="en-GB"/>
        </w:rPr>
      </w:pPr>
    </w:p>
    <w:p w14:paraId="54E784AB" w14:textId="2BB6B917" w:rsidR="00D172D0" w:rsidRDefault="00D172D0" w:rsidP="003243CB">
      <w:pPr>
        <w:tabs>
          <w:tab w:val="center" w:pos="2775"/>
          <w:tab w:val="center" w:pos="6210"/>
          <w:tab w:val="center" w:pos="7885"/>
        </w:tabs>
        <w:spacing w:after="5"/>
        <w:rPr>
          <w:rFonts w:ascii="Arial" w:eastAsia="Arial" w:hAnsi="Arial" w:cs="Arial"/>
          <w:b/>
          <w:color w:val="000000"/>
          <w:sz w:val="28"/>
          <w:szCs w:val="28"/>
          <w:lang w:eastAsia="en-GB"/>
        </w:rPr>
      </w:pPr>
      <w:r w:rsidRPr="00B15F6B">
        <w:rPr>
          <w:rFonts w:ascii="Arial" w:eastAsia="Arial" w:hAnsi="Arial" w:cs="Arial"/>
          <w:color w:val="000000"/>
          <w:sz w:val="28"/>
          <w:szCs w:val="28"/>
          <w:lang w:eastAsia="en-GB"/>
        </w:rPr>
        <w:t xml:space="preserve">Last Day of Leave </w:t>
      </w:r>
      <w:r w:rsidRPr="00B15F6B">
        <w:rPr>
          <w:rFonts w:ascii="Arial" w:eastAsia="Arial" w:hAnsi="Arial" w:cs="Arial"/>
          <w:color w:val="000000"/>
          <w:sz w:val="28"/>
          <w:szCs w:val="28"/>
          <w:lang w:eastAsia="en-GB"/>
        </w:rPr>
        <w:tab/>
      </w:r>
      <w:r w:rsidR="003243CB">
        <w:rPr>
          <w:rFonts w:ascii="Arial" w:eastAsia="Arial" w:hAnsi="Arial" w:cs="Arial"/>
          <w:color w:val="000000"/>
          <w:sz w:val="28"/>
          <w:szCs w:val="28"/>
          <w:u w:val="single"/>
          <w:lang w:eastAsia="en-GB"/>
        </w:rPr>
        <w:tab/>
      </w:r>
    </w:p>
    <w:p w14:paraId="11BCFF57" w14:textId="14F6A146" w:rsidR="00746CCE" w:rsidRDefault="00746CCE" w:rsidP="003243CB">
      <w:pPr>
        <w:tabs>
          <w:tab w:val="center" w:pos="2775"/>
          <w:tab w:val="center" w:pos="6210"/>
          <w:tab w:val="center" w:pos="7885"/>
        </w:tabs>
        <w:spacing w:after="5"/>
        <w:rPr>
          <w:rFonts w:ascii="Arial" w:eastAsia="Arial" w:hAnsi="Arial" w:cs="Arial"/>
          <w:b/>
          <w:color w:val="000000"/>
          <w:sz w:val="28"/>
          <w:szCs w:val="28"/>
          <w:lang w:eastAsia="en-GB"/>
        </w:rPr>
      </w:pPr>
    </w:p>
    <w:p w14:paraId="5495A61D" w14:textId="77777777" w:rsidR="00746CCE" w:rsidRPr="00B15F6B" w:rsidRDefault="00746CCE" w:rsidP="003243CB">
      <w:pPr>
        <w:tabs>
          <w:tab w:val="center" w:pos="2775"/>
          <w:tab w:val="center" w:pos="6210"/>
          <w:tab w:val="center" w:pos="7885"/>
        </w:tabs>
        <w:spacing w:after="5"/>
        <w:rPr>
          <w:rFonts w:ascii="Arial" w:eastAsia="Arial" w:hAnsi="Arial" w:cs="Arial"/>
          <w:color w:val="000000"/>
          <w:sz w:val="28"/>
          <w:szCs w:val="28"/>
          <w:lang w:eastAsia="en-GB"/>
        </w:rPr>
      </w:pPr>
    </w:p>
    <w:p w14:paraId="7018D5F2" w14:textId="1D213C5D" w:rsidR="00D172D0" w:rsidRPr="00746CCE" w:rsidRDefault="00D172D0" w:rsidP="00746CCE">
      <w:pPr>
        <w:tabs>
          <w:tab w:val="center" w:pos="2775"/>
          <w:tab w:val="center" w:pos="6268"/>
          <w:tab w:val="center" w:pos="7885"/>
        </w:tabs>
        <w:spacing w:after="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No</w:t>
      </w:r>
      <w:r w:rsidR="00746CCE">
        <w:rPr>
          <w:rFonts w:ascii="Arial" w:eastAsia="Arial" w:hAnsi="Arial" w:cs="Arial"/>
          <w:color w:val="000000"/>
          <w:sz w:val="28"/>
          <w:szCs w:val="28"/>
          <w:lang w:eastAsia="en-GB"/>
        </w:rPr>
        <w:t>.</w:t>
      </w:r>
      <w:r w:rsidRPr="00B15F6B">
        <w:rPr>
          <w:rFonts w:ascii="Arial" w:eastAsia="Arial" w:hAnsi="Arial" w:cs="Arial"/>
          <w:color w:val="000000"/>
          <w:sz w:val="28"/>
          <w:szCs w:val="28"/>
          <w:lang w:eastAsia="en-GB"/>
        </w:rPr>
        <w:t xml:space="preserve"> of Days Requested </w:t>
      </w:r>
      <w:r w:rsidR="00746CCE">
        <w:rPr>
          <w:rFonts w:ascii="Arial" w:eastAsia="Arial" w:hAnsi="Arial" w:cs="Arial"/>
          <w:color w:val="000000"/>
          <w:sz w:val="28"/>
          <w:szCs w:val="28"/>
          <w:u w:val="single"/>
          <w:lang w:eastAsia="en-GB"/>
        </w:rPr>
        <w:tab/>
      </w:r>
      <w:r w:rsidRPr="00B15F6B">
        <w:rPr>
          <w:rFonts w:ascii="Arial" w:eastAsia="Arial" w:hAnsi="Arial" w:cs="Arial"/>
          <w:color w:val="000000"/>
          <w:sz w:val="28"/>
          <w:szCs w:val="28"/>
          <w:lang w:eastAsia="en-GB"/>
        </w:rPr>
        <w:t>No</w:t>
      </w:r>
      <w:r w:rsidR="00746CCE">
        <w:rPr>
          <w:rFonts w:ascii="Arial" w:eastAsia="Arial" w:hAnsi="Arial" w:cs="Arial"/>
          <w:color w:val="000000"/>
          <w:sz w:val="28"/>
          <w:szCs w:val="28"/>
          <w:lang w:eastAsia="en-GB"/>
        </w:rPr>
        <w:t>.</w:t>
      </w:r>
      <w:r w:rsidRPr="00B15F6B">
        <w:rPr>
          <w:rFonts w:ascii="Arial" w:eastAsia="Arial" w:hAnsi="Arial" w:cs="Arial"/>
          <w:color w:val="000000"/>
          <w:sz w:val="28"/>
          <w:szCs w:val="28"/>
          <w:lang w:eastAsia="en-GB"/>
        </w:rPr>
        <w:t xml:space="preserve"> of Hours Requested</w:t>
      </w:r>
      <w:r w:rsidR="00746CCE" w:rsidRPr="00746CCE">
        <w:rPr>
          <w:rFonts w:ascii="Arial" w:eastAsia="Arial" w:hAnsi="Arial" w:cs="Arial"/>
          <w:color w:val="000000"/>
          <w:sz w:val="28"/>
          <w:szCs w:val="28"/>
          <w:u w:val="single"/>
          <w:lang w:eastAsia="en-GB"/>
        </w:rPr>
        <w:tab/>
      </w:r>
      <w:r w:rsidR="00746CCE" w:rsidRPr="00746CCE">
        <w:rPr>
          <w:rFonts w:ascii="Arial" w:eastAsia="Arial" w:hAnsi="Arial" w:cs="Arial"/>
          <w:color w:val="000000"/>
          <w:sz w:val="28"/>
          <w:szCs w:val="28"/>
          <w:u w:val="single"/>
          <w:lang w:eastAsia="en-GB"/>
        </w:rPr>
        <w:tab/>
      </w:r>
      <w:r w:rsidR="00746CCE" w:rsidRPr="00746CCE">
        <w:rPr>
          <w:rFonts w:ascii="Arial" w:eastAsia="Arial" w:hAnsi="Arial" w:cs="Arial"/>
          <w:color w:val="000000"/>
          <w:sz w:val="28"/>
          <w:szCs w:val="28"/>
          <w:u w:val="single"/>
          <w:lang w:eastAsia="en-GB"/>
        </w:rPr>
        <w:tab/>
      </w:r>
    </w:p>
    <w:p w14:paraId="544B0982" w14:textId="77777777" w:rsidR="00746CCE" w:rsidRDefault="00746CCE" w:rsidP="00D172D0">
      <w:pPr>
        <w:tabs>
          <w:tab w:val="center" w:pos="8870"/>
        </w:tabs>
        <w:spacing w:after="5"/>
        <w:rPr>
          <w:rFonts w:ascii="Arial" w:eastAsia="Arial" w:hAnsi="Arial" w:cs="Arial"/>
          <w:color w:val="000000"/>
          <w:sz w:val="28"/>
          <w:szCs w:val="28"/>
          <w:lang w:eastAsia="en-GB"/>
        </w:rPr>
      </w:pPr>
    </w:p>
    <w:p w14:paraId="11B884C9" w14:textId="77777777" w:rsidR="00746CCE" w:rsidRDefault="00746CCE" w:rsidP="00D172D0">
      <w:pPr>
        <w:tabs>
          <w:tab w:val="center" w:pos="8870"/>
        </w:tabs>
        <w:spacing w:after="5"/>
        <w:rPr>
          <w:rFonts w:ascii="Arial" w:eastAsia="Arial" w:hAnsi="Arial" w:cs="Arial"/>
          <w:color w:val="000000"/>
          <w:sz w:val="28"/>
          <w:szCs w:val="28"/>
          <w:lang w:eastAsia="en-GB"/>
        </w:rPr>
      </w:pPr>
    </w:p>
    <w:p w14:paraId="756CD973" w14:textId="77777777" w:rsidR="00746CCE" w:rsidRDefault="00746CCE" w:rsidP="00D172D0">
      <w:pPr>
        <w:tabs>
          <w:tab w:val="center" w:pos="8870"/>
        </w:tabs>
        <w:spacing w:after="5"/>
        <w:rPr>
          <w:rFonts w:ascii="Arial" w:eastAsia="Arial" w:hAnsi="Arial" w:cs="Arial"/>
          <w:color w:val="000000"/>
          <w:sz w:val="28"/>
          <w:szCs w:val="28"/>
          <w:lang w:eastAsia="en-GB"/>
        </w:rPr>
      </w:pPr>
    </w:p>
    <w:p w14:paraId="4A7A7701" w14:textId="333274AA" w:rsidR="00746CCE" w:rsidRPr="00746CCE" w:rsidRDefault="00D172D0" w:rsidP="00746CCE">
      <w:pPr>
        <w:tabs>
          <w:tab w:val="center" w:pos="8870"/>
        </w:tabs>
        <w:spacing w:after="5"/>
        <w:jc w:val="both"/>
        <w:rPr>
          <w:rFonts w:ascii="Arial" w:eastAsia="Arial" w:hAnsi="Arial" w:cs="Arial"/>
          <w:color w:val="000000"/>
          <w:sz w:val="28"/>
          <w:szCs w:val="28"/>
          <w:u w:val="single"/>
          <w:lang w:eastAsia="en-GB"/>
        </w:rPr>
      </w:pPr>
      <w:r w:rsidRPr="00B15F6B">
        <w:rPr>
          <w:rFonts w:ascii="Arial" w:eastAsia="Arial" w:hAnsi="Arial" w:cs="Arial"/>
          <w:color w:val="000000"/>
          <w:sz w:val="28"/>
          <w:szCs w:val="28"/>
          <w:lang w:eastAsia="en-GB"/>
        </w:rPr>
        <w:t xml:space="preserve">Number of carer/compassionate leave days/hours taken during the current leave year </w:t>
      </w:r>
      <w:r w:rsidR="00746CCE">
        <w:rPr>
          <w:rFonts w:ascii="Arial" w:eastAsia="Arial" w:hAnsi="Arial" w:cs="Arial"/>
          <w:color w:val="000000"/>
          <w:sz w:val="28"/>
          <w:szCs w:val="28"/>
          <w:lang w:eastAsia="en-GB"/>
        </w:rPr>
        <w:tab/>
      </w:r>
    </w:p>
    <w:p w14:paraId="0B655955" w14:textId="77777777" w:rsidR="00746CCE" w:rsidRDefault="00746CCE" w:rsidP="00746CCE">
      <w:pPr>
        <w:tabs>
          <w:tab w:val="center" w:pos="8870"/>
        </w:tabs>
        <w:spacing w:after="5"/>
        <w:rPr>
          <w:rFonts w:ascii="Arial" w:eastAsia="Arial" w:hAnsi="Arial" w:cs="Arial"/>
          <w:color w:val="000000"/>
          <w:sz w:val="28"/>
          <w:szCs w:val="28"/>
          <w:lang w:eastAsia="en-GB"/>
        </w:rPr>
      </w:pPr>
    </w:p>
    <w:p w14:paraId="39355BFB" w14:textId="31B26FCE" w:rsidR="00D172D0" w:rsidRDefault="00746CCE" w:rsidP="00D172D0">
      <w:pPr>
        <w:tabs>
          <w:tab w:val="center" w:pos="8870"/>
        </w:tabs>
        <w:spacing w:after="5"/>
        <w:rPr>
          <w:rFonts w:ascii="Arial" w:eastAsia="Arial" w:hAnsi="Arial" w:cs="Arial"/>
          <w:color w:val="000000"/>
          <w:sz w:val="28"/>
          <w:szCs w:val="28"/>
          <w:u w:val="single"/>
          <w:lang w:eastAsia="en-GB"/>
        </w:rPr>
      </w:pPr>
      <w:r>
        <w:rPr>
          <w:rFonts w:ascii="Arial" w:eastAsia="Arial" w:hAnsi="Arial" w:cs="Arial"/>
          <w:color w:val="000000"/>
          <w:sz w:val="28"/>
          <w:szCs w:val="28"/>
          <w:lang w:eastAsia="en-GB"/>
        </w:rPr>
        <w:t>O</w:t>
      </w:r>
      <w:r w:rsidR="00D172D0" w:rsidRPr="00B15F6B">
        <w:rPr>
          <w:rFonts w:ascii="Arial" w:eastAsia="Arial" w:hAnsi="Arial" w:cs="Arial"/>
          <w:color w:val="000000"/>
          <w:sz w:val="28"/>
          <w:szCs w:val="28"/>
          <w:lang w:eastAsia="en-GB"/>
        </w:rPr>
        <w:t xml:space="preserve">utstanding annual leave during the current leave year </w:t>
      </w:r>
      <w:r>
        <w:rPr>
          <w:rFonts w:ascii="Arial" w:eastAsia="Arial" w:hAnsi="Arial" w:cs="Arial"/>
          <w:color w:val="000000"/>
          <w:sz w:val="28"/>
          <w:szCs w:val="28"/>
          <w:u w:val="single"/>
          <w:lang w:eastAsia="en-GB"/>
        </w:rPr>
        <w:tab/>
      </w:r>
    </w:p>
    <w:p w14:paraId="257807B5" w14:textId="08CC6461" w:rsidR="00746CCE" w:rsidRDefault="00746CCE" w:rsidP="00D172D0">
      <w:pPr>
        <w:tabs>
          <w:tab w:val="center" w:pos="8870"/>
        </w:tabs>
        <w:spacing w:after="5"/>
        <w:rPr>
          <w:rFonts w:ascii="Arial" w:eastAsia="Arial" w:hAnsi="Arial" w:cs="Arial"/>
          <w:color w:val="000000"/>
          <w:sz w:val="28"/>
          <w:szCs w:val="28"/>
          <w:u w:val="single"/>
          <w:lang w:eastAsia="en-GB"/>
        </w:rPr>
      </w:pPr>
    </w:p>
    <w:p w14:paraId="24338481" w14:textId="77777777" w:rsidR="00746CCE" w:rsidRPr="00746CCE" w:rsidRDefault="00746CCE" w:rsidP="00D172D0">
      <w:pPr>
        <w:tabs>
          <w:tab w:val="center" w:pos="8870"/>
        </w:tabs>
        <w:spacing w:after="5"/>
        <w:rPr>
          <w:rFonts w:ascii="Arial" w:eastAsia="Arial" w:hAnsi="Arial" w:cs="Arial"/>
          <w:color w:val="000000"/>
          <w:sz w:val="28"/>
          <w:szCs w:val="28"/>
          <w:u w:val="single"/>
          <w:lang w:eastAsia="en-GB"/>
        </w:rPr>
      </w:pPr>
    </w:p>
    <w:p w14:paraId="224EA429" w14:textId="4B0D0AD3" w:rsidR="00D172D0" w:rsidRPr="00746CCE" w:rsidRDefault="00D172D0" w:rsidP="00746CCE">
      <w:pPr>
        <w:spacing w:after="5"/>
        <w:rPr>
          <w:rFonts w:ascii="Arial" w:eastAsia="Arial" w:hAnsi="Arial" w:cs="Arial"/>
          <w:color w:val="000000"/>
          <w:sz w:val="28"/>
          <w:szCs w:val="28"/>
          <w:u w:val="single"/>
          <w:lang w:eastAsia="en-GB"/>
        </w:rPr>
      </w:pPr>
      <w:r w:rsidRPr="00B15F6B">
        <w:rPr>
          <w:rFonts w:ascii="Arial" w:eastAsia="Arial" w:hAnsi="Arial" w:cs="Arial"/>
          <w:color w:val="000000"/>
          <w:sz w:val="28"/>
          <w:szCs w:val="28"/>
          <w:lang w:eastAsia="en-GB"/>
        </w:rPr>
        <w:t xml:space="preserve">Type of leave requested: - </w:t>
      </w:r>
      <w:r w:rsidR="00746CCE">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r w:rsidR="00746CCE">
        <w:rPr>
          <w:rFonts w:ascii="Arial" w:eastAsia="Arial" w:hAnsi="Arial" w:cs="Arial"/>
          <w:color w:val="000000"/>
          <w:sz w:val="28"/>
          <w:szCs w:val="28"/>
          <w:u w:val="single"/>
          <w:lang w:eastAsia="en-GB"/>
        </w:rPr>
        <w:tab/>
      </w:r>
    </w:p>
    <w:p w14:paraId="3DFC8266" w14:textId="676F033B" w:rsidR="00D172D0" w:rsidRPr="00B15F6B" w:rsidRDefault="00D172D0" w:rsidP="00746CCE">
      <w:pPr>
        <w:spacing w:after="44"/>
        <w:rPr>
          <w:rFonts w:ascii="Arial" w:eastAsia="Arial" w:hAnsi="Arial" w:cs="Arial"/>
          <w:color w:val="000000"/>
          <w:sz w:val="28"/>
          <w:szCs w:val="28"/>
          <w:lang w:eastAsia="en-GB"/>
        </w:rPr>
      </w:pPr>
    </w:p>
    <w:p w14:paraId="1B23642A" w14:textId="77777777" w:rsidR="00D172D0" w:rsidRPr="00B15F6B" w:rsidRDefault="00D172D0" w:rsidP="00D172D0">
      <w:pPr>
        <w:spacing w:after="0"/>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r w:rsidRPr="00B15F6B">
        <w:rPr>
          <w:rFonts w:ascii="Arial" w:eastAsia="Arial" w:hAnsi="Arial" w:cs="Arial"/>
          <w:noProof/>
          <w:color w:val="000000"/>
          <w:sz w:val="28"/>
          <w:szCs w:val="28"/>
          <w:lang w:eastAsia="en-GB"/>
        </w:rPr>
        <w:drawing>
          <wp:inline distT="0" distB="0" distL="0" distR="0" wp14:anchorId="5FDDA004" wp14:editId="5450AFEA">
            <wp:extent cx="4754881" cy="1929384"/>
            <wp:effectExtent l="0" t="0" r="0" b="0"/>
            <wp:docPr id="18239" name="Picture 18239"/>
            <wp:cNvGraphicFramePr/>
            <a:graphic xmlns:a="http://schemas.openxmlformats.org/drawingml/2006/main">
              <a:graphicData uri="http://schemas.openxmlformats.org/drawingml/2006/picture">
                <pic:pic xmlns:pic="http://schemas.openxmlformats.org/drawingml/2006/picture">
                  <pic:nvPicPr>
                    <pic:cNvPr id="18239" name="Picture 18239"/>
                    <pic:cNvPicPr/>
                  </pic:nvPicPr>
                  <pic:blipFill>
                    <a:blip r:embed="rId8"/>
                    <a:stretch>
                      <a:fillRect/>
                    </a:stretch>
                  </pic:blipFill>
                  <pic:spPr>
                    <a:xfrm>
                      <a:off x="0" y="0"/>
                      <a:ext cx="4754881" cy="1929384"/>
                    </a:xfrm>
                    <a:prstGeom prst="rect">
                      <a:avLst/>
                    </a:prstGeom>
                  </pic:spPr>
                </pic:pic>
              </a:graphicData>
            </a:graphic>
          </wp:inline>
        </w:drawing>
      </w:r>
    </w:p>
    <w:p w14:paraId="37C66252" w14:textId="77777777" w:rsidR="00D172D0" w:rsidRPr="00B15F6B" w:rsidRDefault="00D172D0" w:rsidP="00D172D0">
      <w:pPr>
        <w:spacing w:after="0"/>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tbl>
      <w:tblPr>
        <w:tblStyle w:val="TableGrid"/>
        <w:tblW w:w="9629" w:type="dxa"/>
        <w:tblInd w:w="5" w:type="dxa"/>
        <w:tblCellMar>
          <w:top w:w="38" w:type="dxa"/>
          <w:left w:w="110" w:type="dxa"/>
          <w:right w:w="115" w:type="dxa"/>
        </w:tblCellMar>
        <w:tblLook w:val="04A0" w:firstRow="1" w:lastRow="0" w:firstColumn="1" w:lastColumn="0" w:noHBand="0" w:noVBand="1"/>
      </w:tblPr>
      <w:tblGrid>
        <w:gridCol w:w="9629"/>
      </w:tblGrid>
      <w:tr w:rsidR="00D172D0" w:rsidRPr="00B15F6B" w14:paraId="17797AE9" w14:textId="77777777" w:rsidTr="00746CCE">
        <w:trPr>
          <w:trHeight w:val="1321"/>
        </w:trPr>
        <w:tc>
          <w:tcPr>
            <w:tcW w:w="9629" w:type="dxa"/>
            <w:tcBorders>
              <w:top w:val="single" w:sz="4" w:space="0" w:color="000000"/>
              <w:left w:val="single" w:sz="4" w:space="0" w:color="000000"/>
              <w:bottom w:val="single" w:sz="4" w:space="0" w:color="000000"/>
              <w:right w:val="single" w:sz="4" w:space="0" w:color="000000"/>
            </w:tcBorders>
          </w:tcPr>
          <w:p w14:paraId="50B6AD11" w14:textId="032642DD" w:rsidR="00D172D0" w:rsidRPr="00B15F6B" w:rsidRDefault="00D172D0" w:rsidP="004C0A14">
            <w:pPr>
              <w:rPr>
                <w:rFonts w:ascii="Arial" w:eastAsia="Arial" w:hAnsi="Arial" w:cs="Arial"/>
                <w:color w:val="000000"/>
                <w:sz w:val="28"/>
                <w:szCs w:val="28"/>
              </w:rPr>
            </w:pPr>
            <w:r w:rsidRPr="00B15F6B">
              <w:rPr>
                <w:rFonts w:ascii="Arial" w:eastAsia="Arial" w:hAnsi="Arial" w:cs="Arial"/>
                <w:color w:val="000000"/>
                <w:sz w:val="28"/>
                <w:szCs w:val="28"/>
              </w:rPr>
              <w:t xml:space="preserve">*  Please indicate the deceased’s relationship to </w:t>
            </w:r>
            <w:r w:rsidR="00746CCE" w:rsidRPr="00B15F6B">
              <w:rPr>
                <w:rFonts w:ascii="Arial" w:eastAsia="Arial" w:hAnsi="Arial" w:cs="Arial"/>
                <w:color w:val="000000"/>
                <w:sz w:val="28"/>
                <w:szCs w:val="28"/>
              </w:rPr>
              <w:t>you: -</w:t>
            </w:r>
            <w:r w:rsidRPr="00B15F6B">
              <w:rPr>
                <w:rFonts w:ascii="Arial" w:eastAsia="Arial" w:hAnsi="Arial" w:cs="Arial"/>
                <w:color w:val="000000"/>
                <w:sz w:val="28"/>
                <w:szCs w:val="28"/>
              </w:rPr>
              <w:t xml:space="preserve"> </w:t>
            </w:r>
          </w:p>
          <w:p w14:paraId="0B1A57BF" w14:textId="77777777" w:rsidR="00D172D0" w:rsidRPr="00B15F6B" w:rsidRDefault="00D172D0" w:rsidP="004C0A14">
            <w:pPr>
              <w:spacing w:after="44"/>
              <w:rPr>
                <w:rFonts w:ascii="Arial" w:eastAsia="Arial" w:hAnsi="Arial" w:cs="Arial"/>
                <w:color w:val="000000"/>
                <w:sz w:val="28"/>
                <w:szCs w:val="28"/>
              </w:rPr>
            </w:pPr>
            <w:r w:rsidRPr="00B15F6B">
              <w:rPr>
                <w:rFonts w:ascii="Arial" w:eastAsia="Arial" w:hAnsi="Arial" w:cs="Arial"/>
                <w:color w:val="000000"/>
                <w:sz w:val="28"/>
                <w:szCs w:val="28"/>
              </w:rPr>
              <w:t xml:space="preserve"> </w:t>
            </w:r>
          </w:p>
          <w:p w14:paraId="0CA4E373" w14:textId="5FD180B6" w:rsidR="00D172D0" w:rsidRPr="00B15F6B" w:rsidRDefault="00D172D0" w:rsidP="004C0A14">
            <w:pPr>
              <w:rPr>
                <w:rFonts w:ascii="Arial" w:eastAsia="Arial" w:hAnsi="Arial" w:cs="Arial"/>
                <w:color w:val="000000"/>
                <w:sz w:val="28"/>
                <w:szCs w:val="28"/>
              </w:rPr>
            </w:pPr>
            <w:r w:rsidRPr="00B15F6B">
              <w:rPr>
                <w:rFonts w:ascii="Arial" w:eastAsia="Arial" w:hAnsi="Arial" w:cs="Arial"/>
                <w:color w:val="000000"/>
                <w:sz w:val="28"/>
                <w:szCs w:val="28"/>
              </w:rPr>
              <w:t xml:space="preserve"> </w:t>
            </w:r>
          </w:p>
          <w:p w14:paraId="2CB67AEF" w14:textId="77777777" w:rsidR="00D172D0" w:rsidRPr="00B15F6B" w:rsidRDefault="00D172D0" w:rsidP="004C0A14">
            <w:pPr>
              <w:spacing w:after="43"/>
              <w:rPr>
                <w:rFonts w:ascii="Arial" w:eastAsia="Arial" w:hAnsi="Arial" w:cs="Arial"/>
                <w:color w:val="000000"/>
                <w:sz w:val="28"/>
                <w:szCs w:val="28"/>
              </w:rPr>
            </w:pPr>
            <w:r w:rsidRPr="00B15F6B">
              <w:rPr>
                <w:rFonts w:ascii="Arial" w:eastAsia="Arial" w:hAnsi="Arial" w:cs="Arial"/>
                <w:color w:val="000000"/>
                <w:sz w:val="28"/>
                <w:szCs w:val="28"/>
              </w:rPr>
              <w:t xml:space="preserve"> </w:t>
            </w:r>
          </w:p>
          <w:p w14:paraId="6F96F997" w14:textId="77777777" w:rsidR="00D172D0" w:rsidRPr="00B15F6B" w:rsidRDefault="00D172D0" w:rsidP="004C0A14">
            <w:pPr>
              <w:rPr>
                <w:rFonts w:ascii="Arial" w:eastAsia="Arial" w:hAnsi="Arial" w:cs="Arial"/>
                <w:color w:val="000000"/>
                <w:sz w:val="28"/>
                <w:szCs w:val="28"/>
              </w:rPr>
            </w:pPr>
            <w:r w:rsidRPr="00B15F6B">
              <w:rPr>
                <w:rFonts w:ascii="Arial" w:eastAsia="Arial" w:hAnsi="Arial" w:cs="Arial"/>
                <w:color w:val="000000"/>
                <w:sz w:val="28"/>
                <w:szCs w:val="28"/>
              </w:rPr>
              <w:t xml:space="preserve">Are you the executor of the will?      </w:t>
            </w:r>
            <w:r w:rsidRPr="00B15F6B">
              <w:rPr>
                <w:rFonts w:ascii="Arial" w:eastAsia="Calibri" w:hAnsi="Arial" w:cs="Arial"/>
                <w:noProof/>
                <w:color w:val="000000"/>
                <w:sz w:val="28"/>
                <w:szCs w:val="28"/>
              </w:rPr>
              <mc:AlternateContent>
                <mc:Choice Requires="wpg">
                  <w:drawing>
                    <wp:inline distT="0" distB="0" distL="0" distR="0" wp14:anchorId="36798484" wp14:editId="6EDD93FE">
                      <wp:extent cx="131064" cy="131063"/>
                      <wp:effectExtent l="0" t="0" r="0" b="0"/>
                      <wp:docPr id="17679" name="Group 17679"/>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3102" name="Shape 3102"/>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1B16D3" id="Group 17679" o:spid="_x0000_s1026" style="width:10.3pt;height:10.3pt;mso-position-horizontal-relative:char;mso-position-vertical-relative:line"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">
                      <v:shape id="Shape 3102" o:spid="_x0000_s1027" style="position:absolute;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" path="m,131063r131064,l131064,,,,,131063xe" filled="f" strokeweight=".72pt">
                        <v:path arrowok="t" textboxrect="0,0,131064,131063"/>
                      </v:shape>
                      <w10:anchorlock/>
                    </v:group>
                  </w:pict>
                </mc:Fallback>
              </mc:AlternateContent>
            </w:r>
            <w:r w:rsidRPr="00B15F6B">
              <w:rPr>
                <w:rFonts w:ascii="Arial" w:eastAsia="Arial" w:hAnsi="Arial" w:cs="Arial"/>
                <w:color w:val="000000"/>
                <w:sz w:val="28"/>
                <w:szCs w:val="28"/>
              </w:rPr>
              <w:t xml:space="preserve"> Yes     </w:t>
            </w:r>
            <w:r w:rsidRPr="00B15F6B">
              <w:rPr>
                <w:rFonts w:ascii="Arial" w:eastAsia="Calibri" w:hAnsi="Arial" w:cs="Arial"/>
                <w:noProof/>
                <w:color w:val="000000"/>
                <w:sz w:val="28"/>
                <w:szCs w:val="28"/>
              </w:rPr>
              <mc:AlternateContent>
                <mc:Choice Requires="wpg">
                  <w:drawing>
                    <wp:inline distT="0" distB="0" distL="0" distR="0" wp14:anchorId="45836186" wp14:editId="5C411B08">
                      <wp:extent cx="131064" cy="131063"/>
                      <wp:effectExtent l="0" t="0" r="0" b="0"/>
                      <wp:docPr id="17680" name="Group 17680"/>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3105" name="Shape 3105"/>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0DD171" id="Group 17680" o:spid="_x0000_s1026" style="width:10.3pt;height:10.3pt;mso-position-horizontal-relative:char;mso-position-vertical-relative:line"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">
                      <v:shape id="Shape 3105" o:spid="_x0000_s1027" style="position:absolute;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" path="m,131063r131064,l131064,,,,,131063xe" filled="f" strokeweight=".72pt">
                        <v:path arrowok="t" textboxrect="0,0,131064,131063"/>
                      </v:shape>
                      <w10:anchorlock/>
                    </v:group>
                  </w:pict>
                </mc:Fallback>
              </mc:AlternateContent>
            </w:r>
            <w:r w:rsidRPr="00B15F6B">
              <w:rPr>
                <w:rFonts w:ascii="Arial" w:eastAsia="Arial" w:hAnsi="Arial" w:cs="Arial"/>
                <w:color w:val="000000"/>
                <w:sz w:val="28"/>
                <w:szCs w:val="28"/>
              </w:rPr>
              <w:t xml:space="preserve"> No </w:t>
            </w:r>
          </w:p>
          <w:p w14:paraId="0DF1FCBC" w14:textId="77777777" w:rsidR="00D172D0" w:rsidRPr="00B15F6B" w:rsidRDefault="00D172D0" w:rsidP="004C0A14">
            <w:pPr>
              <w:rPr>
                <w:rFonts w:ascii="Arial" w:eastAsia="Arial" w:hAnsi="Arial" w:cs="Arial"/>
                <w:color w:val="000000"/>
                <w:sz w:val="28"/>
                <w:szCs w:val="28"/>
              </w:rPr>
            </w:pPr>
            <w:r w:rsidRPr="00B15F6B">
              <w:rPr>
                <w:rFonts w:ascii="Arial" w:eastAsia="Arial" w:hAnsi="Arial" w:cs="Arial"/>
                <w:color w:val="000000"/>
                <w:sz w:val="28"/>
                <w:szCs w:val="28"/>
              </w:rPr>
              <w:t xml:space="preserve"> </w:t>
            </w:r>
          </w:p>
        </w:tc>
      </w:tr>
    </w:tbl>
    <w:p w14:paraId="2A6D027B" w14:textId="77777777" w:rsidR="00D172D0" w:rsidRPr="00B15F6B" w:rsidRDefault="00D172D0" w:rsidP="00D172D0">
      <w:pPr>
        <w:spacing w:after="48"/>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3304E740" w14:textId="77777777" w:rsidR="00D172D0" w:rsidRPr="00B15F6B" w:rsidRDefault="00D172D0" w:rsidP="00746CCE">
      <w:pPr>
        <w:pBdr>
          <w:top w:val="single" w:sz="4" w:space="0" w:color="000000"/>
          <w:left w:val="single" w:sz="4" w:space="0" w:color="000000"/>
          <w:bottom w:val="single" w:sz="4" w:space="0" w:color="000000"/>
          <w:right w:val="single" w:sz="4" w:space="31" w:color="000000"/>
        </w:pBdr>
        <w:spacing w:after="0"/>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Please give further relevant details of reason for request:- </w:t>
      </w:r>
    </w:p>
    <w:p w14:paraId="5E284F6D" w14:textId="77777777" w:rsidR="00D172D0" w:rsidRPr="00B15F6B" w:rsidRDefault="00D172D0" w:rsidP="00746CCE">
      <w:pPr>
        <w:pBdr>
          <w:top w:val="single" w:sz="4" w:space="0" w:color="000000"/>
          <w:left w:val="single" w:sz="4" w:space="0" w:color="000000"/>
          <w:bottom w:val="single" w:sz="4" w:space="0" w:color="000000"/>
          <w:right w:val="single" w:sz="4" w:space="31" w:color="000000"/>
        </w:pBdr>
        <w:spacing w:after="39"/>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4B7BE5E2" w14:textId="1AA29AE5" w:rsidR="00D172D0" w:rsidRPr="00B15F6B" w:rsidRDefault="00746CCE" w:rsidP="00746CCE">
      <w:pPr>
        <w:pBdr>
          <w:top w:val="single" w:sz="4" w:space="0" w:color="000000"/>
          <w:left w:val="single" w:sz="4" w:space="0" w:color="000000"/>
          <w:bottom w:val="single" w:sz="4" w:space="0" w:color="000000"/>
          <w:right w:val="single" w:sz="4" w:space="31" w:color="000000"/>
        </w:pBdr>
        <w:spacing w:after="0"/>
        <w:ind w:left="115"/>
        <w:rPr>
          <w:rFonts w:ascii="Arial" w:eastAsia="Arial" w:hAnsi="Arial" w:cs="Arial"/>
          <w:color w:val="000000"/>
          <w:sz w:val="28"/>
          <w:szCs w:val="28"/>
          <w:lang w:eastAsia="en-GB"/>
        </w:rPr>
      </w:pPr>
      <w:r>
        <w:rPr>
          <w:rFonts w:ascii="Arial" w:eastAsia="Arial" w:hAnsi="Arial" w:cs="Arial"/>
          <w:color w:val="000000"/>
          <w:sz w:val="28"/>
          <w:szCs w:val="28"/>
          <w:lang w:eastAsia="en-GB"/>
        </w:rPr>
        <w:t xml:space="preserve"> </w:t>
      </w:r>
    </w:p>
    <w:p w14:paraId="6B2EEE68" w14:textId="77777777" w:rsidR="00D172D0" w:rsidRPr="00B15F6B" w:rsidRDefault="00D172D0" w:rsidP="00746CCE">
      <w:pPr>
        <w:pBdr>
          <w:top w:val="single" w:sz="4" w:space="0" w:color="000000"/>
          <w:left w:val="single" w:sz="4" w:space="0" w:color="000000"/>
          <w:bottom w:val="single" w:sz="4" w:space="0" w:color="000000"/>
          <w:right w:val="single" w:sz="4" w:space="31" w:color="000000"/>
        </w:pBdr>
        <w:spacing w:after="0"/>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027D0DC9" w14:textId="77777777" w:rsidR="00D172D0" w:rsidRPr="00B15F6B" w:rsidRDefault="00D172D0" w:rsidP="00D172D0">
      <w:pPr>
        <w:spacing w:after="19"/>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69406E00" w14:textId="77777777" w:rsidR="00746CCE" w:rsidRDefault="00746CCE" w:rsidP="00D172D0">
      <w:pPr>
        <w:tabs>
          <w:tab w:val="center" w:pos="6842"/>
          <w:tab w:val="center" w:pos="7467"/>
        </w:tabs>
        <w:spacing w:after="5"/>
        <w:rPr>
          <w:rFonts w:ascii="Arial" w:eastAsia="Arial" w:hAnsi="Arial" w:cs="Arial"/>
          <w:color w:val="000000"/>
          <w:sz w:val="28"/>
          <w:szCs w:val="28"/>
          <w:lang w:eastAsia="en-GB"/>
        </w:rPr>
      </w:pPr>
    </w:p>
    <w:p w14:paraId="1F052F54" w14:textId="77777777" w:rsidR="00746CCE" w:rsidRDefault="00746CCE" w:rsidP="00D172D0">
      <w:pPr>
        <w:tabs>
          <w:tab w:val="center" w:pos="6842"/>
          <w:tab w:val="center" w:pos="7467"/>
        </w:tabs>
        <w:spacing w:after="5"/>
        <w:rPr>
          <w:rFonts w:ascii="Arial" w:eastAsia="Arial" w:hAnsi="Arial" w:cs="Arial"/>
          <w:color w:val="000000"/>
          <w:sz w:val="28"/>
          <w:szCs w:val="28"/>
          <w:lang w:eastAsia="en-GB"/>
        </w:rPr>
      </w:pPr>
    </w:p>
    <w:p w14:paraId="021D5D49" w14:textId="1CB13CF0" w:rsidR="00D172D0" w:rsidRPr="00B15F6B" w:rsidRDefault="00D172D0" w:rsidP="00D172D0">
      <w:pPr>
        <w:tabs>
          <w:tab w:val="center" w:pos="6842"/>
          <w:tab w:val="center" w:pos="7467"/>
        </w:tabs>
        <w:spacing w:after="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Employee </w:t>
      </w:r>
      <w:r w:rsidRPr="00B15F6B">
        <w:rPr>
          <w:rFonts w:ascii="Arial" w:eastAsia="Arial" w:hAnsi="Arial" w:cs="Arial"/>
          <w:color w:val="000000"/>
          <w:sz w:val="28"/>
          <w:szCs w:val="28"/>
          <w:lang w:eastAsia="en-GB"/>
        </w:rPr>
        <w:tab/>
        <w:t xml:space="preserve">Date </w:t>
      </w:r>
      <w:r w:rsidRPr="00B15F6B">
        <w:rPr>
          <w:rFonts w:ascii="Arial" w:eastAsia="Arial" w:hAnsi="Arial" w:cs="Arial"/>
          <w:color w:val="000000"/>
          <w:sz w:val="28"/>
          <w:szCs w:val="28"/>
          <w:lang w:eastAsia="en-GB"/>
        </w:rPr>
        <w:tab/>
      </w:r>
    </w:p>
    <w:p w14:paraId="3B9074CA" w14:textId="77777777" w:rsidR="00D172D0" w:rsidRPr="00B15F6B" w:rsidRDefault="00D172D0" w:rsidP="00D172D0">
      <w:pPr>
        <w:spacing w:after="26"/>
        <w:ind w:left="80" w:right="-117"/>
        <w:rPr>
          <w:rFonts w:ascii="Arial" w:eastAsia="Arial" w:hAnsi="Arial" w:cs="Arial"/>
          <w:color w:val="000000"/>
          <w:sz w:val="28"/>
          <w:szCs w:val="28"/>
          <w:lang w:eastAsia="en-GB"/>
        </w:rPr>
      </w:pPr>
      <w:r w:rsidRPr="00B15F6B">
        <w:rPr>
          <w:rFonts w:ascii="Arial" w:eastAsia="Arial" w:hAnsi="Arial" w:cs="Arial"/>
          <w:noProof/>
          <w:color w:val="000000"/>
          <w:sz w:val="28"/>
          <w:szCs w:val="28"/>
          <w:lang w:eastAsia="en-GB"/>
        </w:rPr>
        <w:drawing>
          <wp:inline distT="0" distB="0" distL="0" distR="0" wp14:anchorId="48B6FB71" wp14:editId="2ED8E95B">
            <wp:extent cx="6214872" cy="292609"/>
            <wp:effectExtent l="0" t="0" r="0" b="0"/>
            <wp:docPr id="18241" name="Picture 18241"/>
            <wp:cNvGraphicFramePr/>
            <a:graphic xmlns:a="http://schemas.openxmlformats.org/drawingml/2006/main">
              <a:graphicData uri="http://schemas.openxmlformats.org/drawingml/2006/picture">
                <pic:pic xmlns:pic="http://schemas.openxmlformats.org/drawingml/2006/picture">
                  <pic:nvPicPr>
                    <pic:cNvPr id="18241" name="Picture 18241"/>
                    <pic:cNvPicPr/>
                  </pic:nvPicPr>
                  <pic:blipFill>
                    <a:blip r:embed="rId9"/>
                    <a:stretch>
                      <a:fillRect/>
                    </a:stretch>
                  </pic:blipFill>
                  <pic:spPr>
                    <a:xfrm>
                      <a:off x="0" y="0"/>
                      <a:ext cx="6214872" cy="292609"/>
                    </a:xfrm>
                    <a:prstGeom prst="rect">
                      <a:avLst/>
                    </a:prstGeom>
                  </pic:spPr>
                </pic:pic>
              </a:graphicData>
            </a:graphic>
          </wp:inline>
        </w:drawing>
      </w:r>
    </w:p>
    <w:p w14:paraId="2FDD36DD" w14:textId="77777777" w:rsidR="00D172D0" w:rsidRPr="00B15F6B" w:rsidRDefault="00D172D0" w:rsidP="00D172D0">
      <w:pPr>
        <w:spacing w:after="38"/>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548E7FB8" w14:textId="514C32AA" w:rsidR="00D172D0" w:rsidRPr="00B15F6B" w:rsidRDefault="00D172D0" w:rsidP="00D172D0">
      <w:pPr>
        <w:tabs>
          <w:tab w:val="center" w:pos="1916"/>
        </w:tabs>
        <w:spacing w:after="0"/>
        <w:rPr>
          <w:rFonts w:ascii="Arial" w:eastAsia="Arial" w:hAnsi="Arial" w:cs="Arial"/>
          <w:color w:val="000000"/>
          <w:sz w:val="28"/>
          <w:szCs w:val="28"/>
          <w:lang w:eastAsia="en-GB"/>
        </w:rPr>
      </w:pPr>
      <w:r w:rsidRPr="00B15F6B">
        <w:rPr>
          <w:rFonts w:ascii="Arial" w:eastAsia="Arial" w:hAnsi="Arial" w:cs="Arial"/>
          <w:b/>
          <w:color w:val="000000"/>
          <w:sz w:val="28"/>
          <w:szCs w:val="28"/>
          <w:lang w:eastAsia="en-GB"/>
        </w:rPr>
        <w:t>Approved</w:t>
      </w:r>
      <w:r w:rsidRPr="00B15F6B">
        <w:rPr>
          <w:rFonts w:ascii="Arial" w:eastAsia="Arial" w:hAnsi="Arial" w:cs="Arial"/>
          <w:color w:val="000000"/>
          <w:sz w:val="28"/>
          <w:szCs w:val="28"/>
          <w:lang w:eastAsia="en-GB"/>
        </w:rPr>
        <w:t xml:space="preserve">: - </w:t>
      </w:r>
    </w:p>
    <w:p w14:paraId="79C6A1F6" w14:textId="77777777" w:rsidR="00D172D0" w:rsidRPr="00B15F6B" w:rsidRDefault="00D172D0" w:rsidP="00D172D0">
      <w:pPr>
        <w:spacing w:after="34"/>
        <w:ind w:left="115" w:right="6069"/>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54405EB1" w14:textId="3C862B93" w:rsidR="00D172D0" w:rsidRPr="00B15F6B" w:rsidRDefault="00746CCE" w:rsidP="00D172D0">
      <w:pPr>
        <w:tabs>
          <w:tab w:val="center" w:pos="986"/>
          <w:tab w:val="center" w:pos="3038"/>
        </w:tabs>
        <w:spacing w:after="5"/>
        <w:rPr>
          <w:rFonts w:ascii="Arial" w:eastAsia="Arial" w:hAnsi="Arial" w:cs="Arial"/>
          <w:color w:val="000000"/>
          <w:sz w:val="28"/>
          <w:szCs w:val="28"/>
          <w:lang w:eastAsia="en-GB"/>
        </w:rPr>
      </w:pPr>
      <w:r>
        <w:rPr>
          <w:rFonts w:ascii="Arial" w:eastAsia="Arial" w:hAnsi="Arial" w:cs="Arial"/>
          <w:color w:val="000000"/>
          <w:sz w:val="28"/>
          <w:szCs w:val="28"/>
          <w:lang w:eastAsia="en-GB"/>
        </w:rPr>
        <w:tab/>
      </w:r>
      <w:r w:rsidR="00D172D0" w:rsidRPr="00B15F6B">
        <w:rPr>
          <w:rFonts w:ascii="Arial" w:eastAsia="Calibri" w:hAnsi="Arial" w:cs="Arial"/>
          <w:noProof/>
          <w:color w:val="000000"/>
          <w:sz w:val="28"/>
          <w:szCs w:val="28"/>
          <w:lang w:eastAsia="en-GB"/>
        </w:rPr>
        <mc:AlternateContent>
          <mc:Choice Requires="wpg">
            <w:drawing>
              <wp:inline distT="0" distB="0" distL="0" distR="0" wp14:anchorId="527D1097" wp14:editId="22F2441A">
                <wp:extent cx="131064" cy="131064"/>
                <wp:effectExtent l="0" t="0" r="0" b="0"/>
                <wp:docPr id="17756" name="Group 1775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501" name="Shape 350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E5865A" id="Group 1775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">
                <v:shape id="Shape 350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" path="m,131064r131064,l131064,,,,,131064xe" filled="f" strokeweight=".72pt">
                  <v:path arrowok="t" textboxrect="0,0,131064,131064"/>
                </v:shape>
                <w10:anchorlock/>
              </v:group>
            </w:pict>
          </mc:Fallback>
        </mc:AlternateContent>
      </w:r>
      <w:r w:rsidR="00D172D0" w:rsidRPr="00B15F6B">
        <w:rPr>
          <w:rFonts w:ascii="Arial" w:eastAsia="Arial" w:hAnsi="Arial" w:cs="Arial"/>
          <w:color w:val="000000"/>
          <w:sz w:val="28"/>
          <w:szCs w:val="28"/>
          <w:lang w:eastAsia="en-GB"/>
        </w:rPr>
        <w:t xml:space="preserve"> </w:t>
      </w:r>
      <w:r w:rsidR="00D172D0" w:rsidRPr="00B15F6B">
        <w:rPr>
          <w:rFonts w:ascii="Arial" w:eastAsia="Arial" w:hAnsi="Arial" w:cs="Arial"/>
          <w:color w:val="000000"/>
          <w:sz w:val="28"/>
          <w:szCs w:val="28"/>
          <w:lang w:eastAsia="en-GB"/>
        </w:rPr>
        <w:tab/>
        <w:t xml:space="preserve">Paid </w:t>
      </w:r>
      <w:r w:rsidR="00D172D0" w:rsidRPr="00B15F6B">
        <w:rPr>
          <w:rFonts w:ascii="Arial" w:eastAsia="Arial" w:hAnsi="Arial" w:cs="Arial"/>
          <w:color w:val="000000"/>
          <w:sz w:val="28"/>
          <w:szCs w:val="28"/>
          <w:lang w:eastAsia="en-GB"/>
        </w:rPr>
        <w:tab/>
      </w:r>
      <w:r>
        <w:rPr>
          <w:rFonts w:ascii="Arial" w:eastAsia="Arial" w:hAnsi="Arial" w:cs="Arial"/>
          <w:color w:val="000000"/>
          <w:sz w:val="28"/>
          <w:szCs w:val="28"/>
          <w:lang w:eastAsia="en-GB"/>
        </w:rPr>
        <w:tab/>
      </w:r>
      <w:r>
        <w:rPr>
          <w:rFonts w:ascii="Arial" w:eastAsia="Arial" w:hAnsi="Arial" w:cs="Arial"/>
          <w:color w:val="000000"/>
          <w:sz w:val="28"/>
          <w:szCs w:val="28"/>
          <w:lang w:eastAsia="en-GB"/>
        </w:rPr>
        <w:tab/>
      </w:r>
      <w:r w:rsidR="00D172D0" w:rsidRPr="00B15F6B">
        <w:rPr>
          <w:rFonts w:ascii="Arial" w:eastAsia="Arial" w:hAnsi="Arial" w:cs="Arial"/>
          <w:noProof/>
          <w:color w:val="000000"/>
          <w:sz w:val="28"/>
          <w:szCs w:val="28"/>
          <w:lang w:eastAsia="en-GB"/>
        </w:rPr>
        <w:drawing>
          <wp:inline distT="0" distB="0" distL="0" distR="0" wp14:anchorId="432B6BB7" wp14:editId="73D03640">
            <wp:extent cx="816864" cy="158497"/>
            <wp:effectExtent l="0" t="0" r="0" b="0"/>
            <wp:docPr id="18243" name="Picture 18243"/>
            <wp:cNvGraphicFramePr/>
            <a:graphic xmlns:a="http://schemas.openxmlformats.org/drawingml/2006/main">
              <a:graphicData uri="http://schemas.openxmlformats.org/drawingml/2006/picture">
                <pic:pic xmlns:pic="http://schemas.openxmlformats.org/drawingml/2006/picture">
                  <pic:nvPicPr>
                    <pic:cNvPr id="18243" name="Picture 18243"/>
                    <pic:cNvPicPr/>
                  </pic:nvPicPr>
                  <pic:blipFill>
                    <a:blip r:embed="rId10"/>
                    <a:stretch>
                      <a:fillRect/>
                    </a:stretch>
                  </pic:blipFill>
                  <pic:spPr>
                    <a:xfrm>
                      <a:off x="0" y="0"/>
                      <a:ext cx="816864" cy="158497"/>
                    </a:xfrm>
                    <a:prstGeom prst="rect">
                      <a:avLst/>
                    </a:prstGeom>
                  </pic:spPr>
                </pic:pic>
              </a:graphicData>
            </a:graphic>
          </wp:inline>
        </w:drawing>
      </w:r>
    </w:p>
    <w:p w14:paraId="447D7DBF" w14:textId="58ACB8D7" w:rsidR="00D172D0" w:rsidRDefault="00D172D0" w:rsidP="00D172D0">
      <w:pPr>
        <w:spacing w:after="40"/>
        <w:ind w:left="115"/>
        <w:rPr>
          <w:rFonts w:ascii="Arial" w:eastAsia="Arial" w:hAnsi="Arial" w:cs="Arial"/>
          <w:color w:val="000000"/>
          <w:sz w:val="28"/>
          <w:szCs w:val="28"/>
          <w:lang w:eastAsia="en-GB"/>
        </w:rPr>
      </w:pPr>
      <w:r w:rsidRPr="00B15F6B">
        <w:rPr>
          <w:rFonts w:ascii="Arial" w:eastAsia="Arial" w:hAnsi="Arial" w:cs="Arial"/>
          <w:color w:val="000000"/>
          <w:sz w:val="28"/>
          <w:szCs w:val="28"/>
          <w:lang w:eastAsia="en-GB"/>
        </w:rPr>
        <w:t xml:space="preserve"> </w:t>
      </w:r>
    </w:p>
    <w:p w14:paraId="753BEEE3" w14:textId="77777777" w:rsidR="00746CCE" w:rsidRPr="00B15F6B" w:rsidRDefault="00746CCE" w:rsidP="00D172D0">
      <w:pPr>
        <w:spacing w:after="40"/>
        <w:ind w:left="115"/>
        <w:rPr>
          <w:rFonts w:ascii="Arial" w:eastAsia="Arial" w:hAnsi="Arial" w:cs="Arial"/>
          <w:color w:val="000000"/>
          <w:sz w:val="28"/>
          <w:szCs w:val="28"/>
          <w:lang w:eastAsia="en-GB"/>
        </w:rPr>
      </w:pPr>
    </w:p>
    <w:p w14:paraId="4A75BDF9" w14:textId="062F1E5E" w:rsidR="00D172D0" w:rsidRPr="008F7B2B" w:rsidRDefault="00D172D0" w:rsidP="00746CCE">
      <w:pPr>
        <w:spacing w:after="5"/>
        <w:ind w:left="129" w:hanging="10"/>
        <w:rPr>
          <w:rFonts w:ascii="Arial" w:hAnsi="Arial" w:cs="Arial"/>
          <w:sz w:val="28"/>
          <w:szCs w:val="28"/>
        </w:rPr>
      </w:pPr>
      <w:r w:rsidRPr="00B15F6B">
        <w:rPr>
          <w:rFonts w:ascii="Arial" w:eastAsia="Arial" w:hAnsi="Arial" w:cs="Arial"/>
          <w:color w:val="000000"/>
          <w:sz w:val="28"/>
          <w:szCs w:val="28"/>
          <w:lang w:eastAsia="en-GB"/>
        </w:rPr>
        <w:t xml:space="preserve"> Date </w:t>
      </w:r>
      <w:r w:rsidRPr="00B15F6B">
        <w:rPr>
          <w:rFonts w:ascii="Arial" w:eastAsia="Arial" w:hAnsi="Arial" w:cs="Arial"/>
          <w:color w:val="000000"/>
          <w:sz w:val="28"/>
          <w:szCs w:val="28"/>
          <w:lang w:eastAsia="en-GB"/>
        </w:rPr>
        <w:tab/>
      </w:r>
      <w:r w:rsidR="00746CCE">
        <w:rPr>
          <w:rFonts w:ascii="Arial" w:eastAsia="Arial" w:hAnsi="Arial" w:cs="Arial"/>
          <w:b/>
          <w:color w:val="000000"/>
          <w:sz w:val="28"/>
          <w:szCs w:val="28"/>
          <w:u w:val="single"/>
          <w:lang w:eastAsia="en-GB"/>
        </w:rPr>
        <w:tab/>
      </w:r>
      <w:r w:rsidR="00746CCE">
        <w:rPr>
          <w:rFonts w:ascii="Arial" w:eastAsia="Arial" w:hAnsi="Arial" w:cs="Arial"/>
          <w:b/>
          <w:color w:val="000000"/>
          <w:sz w:val="28"/>
          <w:szCs w:val="28"/>
          <w:u w:val="single"/>
          <w:lang w:eastAsia="en-GB"/>
        </w:rPr>
        <w:tab/>
      </w:r>
      <w:r w:rsidR="00746CCE">
        <w:rPr>
          <w:rFonts w:ascii="Arial" w:eastAsia="Arial" w:hAnsi="Arial" w:cs="Arial"/>
          <w:b/>
          <w:color w:val="000000"/>
          <w:sz w:val="28"/>
          <w:szCs w:val="28"/>
          <w:u w:val="single"/>
          <w:lang w:eastAsia="en-GB"/>
        </w:rPr>
        <w:tab/>
      </w:r>
      <w:r w:rsidR="00746CCE">
        <w:rPr>
          <w:rFonts w:ascii="Arial" w:eastAsia="Arial" w:hAnsi="Arial" w:cs="Arial"/>
          <w:bCs/>
          <w:color w:val="000000"/>
          <w:sz w:val="28"/>
          <w:szCs w:val="28"/>
          <w:lang w:eastAsia="en-GB"/>
        </w:rPr>
        <w:tab/>
      </w:r>
      <w:r w:rsidRPr="00B15F6B">
        <w:rPr>
          <w:rFonts w:ascii="Arial" w:eastAsia="Arial" w:hAnsi="Arial" w:cs="Arial"/>
          <w:i/>
          <w:color w:val="000000"/>
          <w:sz w:val="28"/>
          <w:szCs w:val="28"/>
          <w:lang w:eastAsia="en-GB"/>
        </w:rPr>
        <w:t xml:space="preserve">signature </w:t>
      </w:r>
      <w:r w:rsidRPr="00B15F6B">
        <w:rPr>
          <w:rFonts w:ascii="Arial" w:eastAsia="Arial" w:hAnsi="Arial" w:cs="Arial"/>
          <w:i/>
          <w:color w:val="000000"/>
          <w:sz w:val="28"/>
          <w:szCs w:val="28"/>
          <w:lang w:eastAsia="en-GB"/>
        </w:rPr>
        <w:tab/>
      </w:r>
      <w:r w:rsidR="00746CCE">
        <w:rPr>
          <w:rFonts w:ascii="Arial" w:eastAsia="Arial" w:hAnsi="Arial" w:cs="Arial"/>
          <w:iCs/>
          <w:color w:val="000000"/>
          <w:sz w:val="28"/>
          <w:szCs w:val="28"/>
          <w:u w:val="single"/>
          <w:lang w:eastAsia="en-GB"/>
        </w:rPr>
        <w:tab/>
      </w:r>
      <w:r w:rsidR="00746CCE">
        <w:rPr>
          <w:rFonts w:ascii="Arial" w:eastAsia="Arial" w:hAnsi="Arial" w:cs="Arial"/>
          <w:iCs/>
          <w:color w:val="000000"/>
          <w:sz w:val="28"/>
          <w:szCs w:val="28"/>
          <w:u w:val="single"/>
          <w:lang w:eastAsia="en-GB"/>
        </w:rPr>
        <w:tab/>
      </w:r>
      <w:r w:rsidR="00746CCE">
        <w:rPr>
          <w:rFonts w:ascii="Arial" w:eastAsia="Arial" w:hAnsi="Arial" w:cs="Arial"/>
          <w:iCs/>
          <w:color w:val="000000"/>
          <w:sz w:val="28"/>
          <w:szCs w:val="28"/>
          <w:u w:val="single"/>
          <w:lang w:eastAsia="en-GB"/>
        </w:rPr>
        <w:tab/>
      </w:r>
      <w:r w:rsidR="00746CCE">
        <w:rPr>
          <w:rFonts w:ascii="Arial" w:eastAsia="Arial" w:hAnsi="Arial" w:cs="Arial"/>
          <w:iCs/>
          <w:color w:val="000000"/>
          <w:sz w:val="28"/>
          <w:szCs w:val="28"/>
          <w:u w:val="single"/>
          <w:lang w:eastAsia="en-GB"/>
        </w:rPr>
        <w:tab/>
      </w:r>
    </w:p>
    <w:sectPr w:rsidR="00D172D0" w:rsidRPr="008F7B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B8F81" w14:textId="77777777" w:rsidR="00AF5BD9" w:rsidRDefault="00AF5BD9" w:rsidP="00AF5BD9">
      <w:pPr>
        <w:spacing w:after="0" w:line="240" w:lineRule="auto"/>
      </w:pPr>
      <w:r>
        <w:separator/>
      </w:r>
    </w:p>
  </w:endnote>
  <w:endnote w:type="continuationSeparator" w:id="0">
    <w:p w14:paraId="17EFC01A" w14:textId="77777777" w:rsidR="00AF5BD9" w:rsidRDefault="00AF5BD9" w:rsidP="00AF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1327" w14:textId="77777777" w:rsidR="007B5ADF" w:rsidRDefault="007B5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AF5BD9" w14:paraId="3C163E23" w14:textId="77777777" w:rsidTr="00AF5BD9">
      <w:tc>
        <w:tcPr>
          <w:tcW w:w="4621" w:type="dxa"/>
          <w:tcBorders>
            <w:top w:val="single" w:sz="4" w:space="0" w:color="auto"/>
            <w:left w:val="single" w:sz="4" w:space="0" w:color="auto"/>
            <w:bottom w:val="single" w:sz="4" w:space="0" w:color="auto"/>
            <w:right w:val="single" w:sz="4" w:space="0" w:color="auto"/>
          </w:tcBorders>
          <w:hideMark/>
        </w:tcPr>
        <w:p w14:paraId="2C8B17E2" w14:textId="7F24A986" w:rsidR="00AF5BD9" w:rsidRDefault="00AF5BD9" w:rsidP="00AF5BD9">
          <w:pPr>
            <w:pStyle w:val="NormalWeb"/>
            <w:spacing w:line="375" w:lineRule="atLeast"/>
            <w:rPr>
              <w:rStyle w:val="Strong"/>
              <w:rFonts w:ascii="Garamond" w:hAnsi="Garamond" w:cs="Arial"/>
              <w:bCs w:val="0"/>
              <w:color w:val="414042"/>
              <w:sz w:val="20"/>
              <w:szCs w:val="20"/>
              <w:lang w:eastAsia="en-US"/>
            </w:rPr>
          </w:pPr>
          <w:r>
            <w:rPr>
              <w:rStyle w:val="Strong"/>
              <w:rFonts w:ascii="Garamond" w:hAnsi="Garamond" w:cs="Arial"/>
              <w:color w:val="414042"/>
              <w:sz w:val="20"/>
              <w:szCs w:val="20"/>
              <w:lang w:eastAsia="en-US"/>
            </w:rPr>
            <w:t>Ability Shetland C</w:t>
          </w:r>
          <w:r>
            <w:rPr>
              <w:rStyle w:val="Strong"/>
              <w:rFonts w:ascii="Garamond" w:hAnsi="Garamond" w:cs="Arial"/>
              <w:color w:val="414042"/>
              <w:sz w:val="20"/>
              <w:szCs w:val="20"/>
            </w:rPr>
            <w:t>arer and Compassionate Leave</w:t>
          </w:r>
        </w:p>
      </w:tc>
      <w:tc>
        <w:tcPr>
          <w:tcW w:w="4621" w:type="dxa"/>
          <w:tcBorders>
            <w:top w:val="single" w:sz="4" w:space="0" w:color="auto"/>
            <w:left w:val="single" w:sz="4" w:space="0" w:color="auto"/>
            <w:bottom w:val="single" w:sz="4" w:space="0" w:color="auto"/>
            <w:right w:val="single" w:sz="4" w:space="0" w:color="auto"/>
          </w:tcBorders>
          <w:hideMark/>
        </w:tcPr>
        <w:p w14:paraId="6F201017" w14:textId="7204A436" w:rsidR="00AF5BD9" w:rsidRDefault="004A1257" w:rsidP="00AF5BD9">
          <w:pPr>
            <w:pStyle w:val="NormalWeb"/>
            <w:spacing w:line="375" w:lineRule="atLeast"/>
            <w:rPr>
              <w:rStyle w:val="Strong"/>
              <w:rFonts w:ascii="Garamond" w:hAnsi="Garamond" w:cs="Arial"/>
              <w:bCs w:val="0"/>
              <w:color w:val="414042"/>
              <w:sz w:val="20"/>
              <w:szCs w:val="20"/>
              <w:lang w:eastAsia="en-US"/>
            </w:rPr>
          </w:pPr>
          <w:r>
            <w:rPr>
              <w:rStyle w:val="Strong"/>
              <w:rFonts w:ascii="Garamond" w:hAnsi="Garamond" w:cs="Arial"/>
              <w:color w:val="414042"/>
              <w:sz w:val="20"/>
              <w:szCs w:val="20"/>
              <w:lang w:eastAsia="en-US"/>
            </w:rPr>
            <w:t>Reviewed and u</w:t>
          </w:r>
          <w:bookmarkStart w:id="8" w:name="_GoBack"/>
          <w:bookmarkEnd w:id="8"/>
          <w:r>
            <w:rPr>
              <w:rStyle w:val="Strong"/>
              <w:rFonts w:ascii="Garamond" w:hAnsi="Garamond" w:cs="Arial"/>
              <w:color w:val="414042"/>
              <w:sz w:val="20"/>
              <w:szCs w:val="20"/>
              <w:lang w:eastAsia="en-US"/>
            </w:rPr>
            <w:t>pdated January 2023</w:t>
          </w:r>
        </w:p>
      </w:tc>
    </w:tr>
  </w:tbl>
  <w:p w14:paraId="06CC2DFC" w14:textId="77777777" w:rsidR="00AF5BD9" w:rsidRDefault="00AF5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E76C" w14:textId="77777777" w:rsidR="007B5ADF" w:rsidRDefault="007B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A5801" w14:textId="77777777" w:rsidR="00AF5BD9" w:rsidRDefault="00AF5BD9" w:rsidP="00AF5BD9">
      <w:pPr>
        <w:spacing w:after="0" w:line="240" w:lineRule="auto"/>
      </w:pPr>
      <w:r>
        <w:separator/>
      </w:r>
    </w:p>
  </w:footnote>
  <w:footnote w:type="continuationSeparator" w:id="0">
    <w:p w14:paraId="3BE2210A" w14:textId="77777777" w:rsidR="00AF5BD9" w:rsidRDefault="00AF5BD9" w:rsidP="00AF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8147" w14:textId="77777777" w:rsidR="007B5ADF" w:rsidRDefault="007B5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6881" w14:textId="74B66D2D" w:rsidR="00AF5BD9" w:rsidRDefault="00AF5BD9">
    <w:pPr>
      <w:pStyle w:val="Header"/>
    </w:pPr>
    <w:r>
      <w:rPr>
        <w:noProof/>
        <w:lang w:eastAsia="en-GB"/>
      </w:rPr>
      <mc:AlternateContent>
        <mc:Choice Requires="wpg">
          <w:drawing>
            <wp:inline distT="0" distB="0" distL="0" distR="0" wp14:anchorId="42EB8C00" wp14:editId="6166A92D">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3BA1FB"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D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p w14:paraId="0F5ED5DC" w14:textId="77777777" w:rsidR="00C81B5F" w:rsidRDefault="00C81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1D0A" w14:textId="77777777" w:rsidR="007B5ADF" w:rsidRDefault="007B5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A3B"/>
    <w:multiLevelType w:val="hybridMultilevel"/>
    <w:tmpl w:val="24C6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68A8"/>
    <w:multiLevelType w:val="hybridMultilevel"/>
    <w:tmpl w:val="93E645B2"/>
    <w:lvl w:ilvl="0" w:tplc="52E4832C">
      <w:start w:val="1"/>
      <w:numFmt w:val="lowerLetter"/>
      <w:lvlText w:val="(%1)"/>
      <w:lvlJc w:val="left"/>
      <w:pPr>
        <w:ind w:left="2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29DFE">
      <w:start w:val="1"/>
      <w:numFmt w:val="lowerRoman"/>
      <w:lvlText w:val="%2."/>
      <w:lvlJc w:val="left"/>
      <w:pPr>
        <w:ind w:left="2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04B78C">
      <w:start w:val="1"/>
      <w:numFmt w:val="lowerRoman"/>
      <w:lvlText w:val="%3"/>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20DDB0">
      <w:start w:val="1"/>
      <w:numFmt w:val="decimal"/>
      <w:lvlText w:val="%4"/>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01630">
      <w:start w:val="1"/>
      <w:numFmt w:val="lowerLetter"/>
      <w:lvlText w:val="%5"/>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C8E2B0">
      <w:start w:val="1"/>
      <w:numFmt w:val="lowerRoman"/>
      <w:lvlText w:val="%6"/>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ABA46">
      <w:start w:val="1"/>
      <w:numFmt w:val="decimal"/>
      <w:lvlText w:val="%7"/>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9A30C8">
      <w:start w:val="1"/>
      <w:numFmt w:val="lowerLetter"/>
      <w:lvlText w:val="%8"/>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02B510">
      <w:start w:val="1"/>
      <w:numFmt w:val="lowerRoman"/>
      <w:lvlText w:val="%9"/>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1F2352"/>
    <w:multiLevelType w:val="hybridMultilevel"/>
    <w:tmpl w:val="557874AE"/>
    <w:lvl w:ilvl="0" w:tplc="B54EEF2A">
      <w:start w:val="1"/>
      <w:numFmt w:val="bullet"/>
      <w:lvlText w:val=""/>
      <w:lvlJc w:val="left"/>
      <w:pPr>
        <w:ind w:left="2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C8485E">
      <w:start w:val="1"/>
      <w:numFmt w:val="bullet"/>
      <w:lvlText w:val="o"/>
      <w:lvlJc w:val="left"/>
      <w:pPr>
        <w:ind w:left="2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CC2254">
      <w:start w:val="1"/>
      <w:numFmt w:val="bullet"/>
      <w:lvlText w:val="▪"/>
      <w:lvlJc w:val="left"/>
      <w:pPr>
        <w:ind w:left="3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502EBA">
      <w:start w:val="1"/>
      <w:numFmt w:val="bullet"/>
      <w:lvlText w:val="•"/>
      <w:lvlJc w:val="left"/>
      <w:pPr>
        <w:ind w:left="4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4E51B2">
      <w:start w:val="1"/>
      <w:numFmt w:val="bullet"/>
      <w:lvlText w:val="o"/>
      <w:lvlJc w:val="left"/>
      <w:pPr>
        <w:ind w:left="4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50C642">
      <w:start w:val="1"/>
      <w:numFmt w:val="bullet"/>
      <w:lvlText w:val="▪"/>
      <w:lvlJc w:val="left"/>
      <w:pPr>
        <w:ind w:left="5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FCA2B2">
      <w:start w:val="1"/>
      <w:numFmt w:val="bullet"/>
      <w:lvlText w:val="•"/>
      <w:lvlJc w:val="left"/>
      <w:pPr>
        <w:ind w:left="6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48F0A0">
      <w:start w:val="1"/>
      <w:numFmt w:val="bullet"/>
      <w:lvlText w:val="o"/>
      <w:lvlJc w:val="left"/>
      <w:pPr>
        <w:ind w:left="7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4C650E">
      <w:start w:val="1"/>
      <w:numFmt w:val="bullet"/>
      <w:lvlText w:val="▪"/>
      <w:lvlJc w:val="left"/>
      <w:pPr>
        <w:ind w:left="7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190D6C"/>
    <w:multiLevelType w:val="multilevel"/>
    <w:tmpl w:val="276232BE"/>
    <w:lvl w:ilvl="0">
      <w:start w:val="3"/>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12D6261"/>
    <w:multiLevelType w:val="hybridMultilevel"/>
    <w:tmpl w:val="AF74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D764B"/>
    <w:multiLevelType w:val="hybridMultilevel"/>
    <w:tmpl w:val="CF04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F4259"/>
    <w:multiLevelType w:val="hybridMultilevel"/>
    <w:tmpl w:val="1F0A0810"/>
    <w:lvl w:ilvl="0" w:tplc="C3FE751A">
      <w:start w:val="1"/>
      <w:numFmt w:val="bullet"/>
      <w:lvlText w:val=""/>
      <w:lvlJc w:val="left"/>
      <w:pPr>
        <w:ind w:left="2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E07874">
      <w:start w:val="1"/>
      <w:numFmt w:val="bullet"/>
      <w:lvlText w:val="o"/>
      <w:lvlJc w:val="left"/>
      <w:pPr>
        <w:ind w:left="2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847B44">
      <w:start w:val="1"/>
      <w:numFmt w:val="bullet"/>
      <w:lvlText w:val="▪"/>
      <w:lvlJc w:val="left"/>
      <w:pPr>
        <w:ind w:left="3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B84D08">
      <w:start w:val="1"/>
      <w:numFmt w:val="bullet"/>
      <w:lvlText w:val="•"/>
      <w:lvlJc w:val="left"/>
      <w:pPr>
        <w:ind w:left="4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2E303C">
      <w:start w:val="1"/>
      <w:numFmt w:val="bullet"/>
      <w:lvlText w:val="o"/>
      <w:lvlJc w:val="left"/>
      <w:pPr>
        <w:ind w:left="4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6C9726">
      <w:start w:val="1"/>
      <w:numFmt w:val="bullet"/>
      <w:lvlText w:val="▪"/>
      <w:lvlJc w:val="left"/>
      <w:pPr>
        <w:ind w:left="5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FAB620">
      <w:start w:val="1"/>
      <w:numFmt w:val="bullet"/>
      <w:lvlText w:val="•"/>
      <w:lvlJc w:val="left"/>
      <w:pPr>
        <w:ind w:left="6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98942E">
      <w:start w:val="1"/>
      <w:numFmt w:val="bullet"/>
      <w:lvlText w:val="o"/>
      <w:lvlJc w:val="left"/>
      <w:pPr>
        <w:ind w:left="7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CA4944">
      <w:start w:val="1"/>
      <w:numFmt w:val="bullet"/>
      <w:lvlText w:val="▪"/>
      <w:lvlJc w:val="left"/>
      <w:pPr>
        <w:ind w:left="7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9309CD"/>
    <w:multiLevelType w:val="hybridMultilevel"/>
    <w:tmpl w:val="665C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941EB"/>
    <w:multiLevelType w:val="hybridMultilevel"/>
    <w:tmpl w:val="41F2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65E4D"/>
    <w:multiLevelType w:val="hybridMultilevel"/>
    <w:tmpl w:val="DBBEA7A6"/>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54456B"/>
    <w:multiLevelType w:val="hybridMultilevel"/>
    <w:tmpl w:val="D038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77F6E"/>
    <w:multiLevelType w:val="hybridMultilevel"/>
    <w:tmpl w:val="0430F482"/>
    <w:lvl w:ilvl="0" w:tplc="DC541BF4">
      <w:start w:val="1"/>
      <w:numFmt w:val="lowerLetter"/>
      <w:lvlText w:val="(%1)"/>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8FAFC">
      <w:start w:val="1"/>
      <w:numFmt w:val="lowerLetter"/>
      <w:lvlText w:val="%2"/>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9EABBC">
      <w:start w:val="1"/>
      <w:numFmt w:val="lowerRoman"/>
      <w:lvlText w:val="%3"/>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1CC">
      <w:start w:val="1"/>
      <w:numFmt w:val="decimal"/>
      <w:lvlText w:val="%4"/>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A32D2">
      <w:start w:val="1"/>
      <w:numFmt w:val="lowerLetter"/>
      <w:lvlText w:val="%5"/>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1EED6C">
      <w:start w:val="1"/>
      <w:numFmt w:val="lowerRoman"/>
      <w:lvlText w:val="%6"/>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24225C">
      <w:start w:val="1"/>
      <w:numFmt w:val="decimal"/>
      <w:lvlText w:val="%7"/>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002E52">
      <w:start w:val="1"/>
      <w:numFmt w:val="lowerLetter"/>
      <w:lvlText w:val="%8"/>
      <w:lvlJc w:val="left"/>
      <w:pPr>
        <w:ind w:left="7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3430CA">
      <w:start w:val="1"/>
      <w:numFmt w:val="lowerRoman"/>
      <w:lvlText w:val="%9"/>
      <w:lvlJc w:val="left"/>
      <w:pPr>
        <w:ind w:left="7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2762DD"/>
    <w:multiLevelType w:val="hybridMultilevel"/>
    <w:tmpl w:val="F9E42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3EB53B4"/>
    <w:multiLevelType w:val="hybridMultilevel"/>
    <w:tmpl w:val="F46A47C0"/>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14" w15:restartNumberingAfterBreak="0">
    <w:nsid w:val="7BC16D83"/>
    <w:multiLevelType w:val="multilevel"/>
    <w:tmpl w:val="276232BE"/>
    <w:lvl w:ilvl="0">
      <w:start w:val="3"/>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1"/>
  </w:num>
  <w:num w:numId="3">
    <w:abstractNumId w:val="8"/>
  </w:num>
  <w:num w:numId="4">
    <w:abstractNumId w:val="14"/>
  </w:num>
  <w:num w:numId="5">
    <w:abstractNumId w:val="7"/>
  </w:num>
  <w:num w:numId="6">
    <w:abstractNumId w:val="3"/>
  </w:num>
  <w:num w:numId="7">
    <w:abstractNumId w:val="6"/>
  </w:num>
  <w:num w:numId="8">
    <w:abstractNumId w:val="2"/>
  </w:num>
  <w:num w:numId="9">
    <w:abstractNumId w:val="4"/>
  </w:num>
  <w:num w:numId="10">
    <w:abstractNumId w:val="13"/>
  </w:num>
  <w:num w:numId="11">
    <w:abstractNumId w:val="0"/>
  </w:num>
  <w:num w:numId="12">
    <w:abstractNumId w:val="5"/>
  </w:num>
  <w:num w:numId="13">
    <w:abstractNumId w:val="1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D9"/>
    <w:rsid w:val="000053AC"/>
    <w:rsid w:val="0001713A"/>
    <w:rsid w:val="000D03CF"/>
    <w:rsid w:val="002772DC"/>
    <w:rsid w:val="00282E13"/>
    <w:rsid w:val="00300AD2"/>
    <w:rsid w:val="003243CB"/>
    <w:rsid w:val="0041117E"/>
    <w:rsid w:val="00485D0A"/>
    <w:rsid w:val="004A1257"/>
    <w:rsid w:val="00514C33"/>
    <w:rsid w:val="00746CCE"/>
    <w:rsid w:val="007A6AD7"/>
    <w:rsid w:val="007B5ADF"/>
    <w:rsid w:val="008F7B2B"/>
    <w:rsid w:val="00921F1F"/>
    <w:rsid w:val="00AF5BD9"/>
    <w:rsid w:val="00B366DD"/>
    <w:rsid w:val="00C81B5F"/>
    <w:rsid w:val="00D172D0"/>
    <w:rsid w:val="00E50B43"/>
    <w:rsid w:val="00E9071B"/>
    <w:rsid w:val="00F2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D18BE3"/>
  <w15:chartTrackingRefBased/>
  <w15:docId w15:val="{96D6936F-02A0-418B-BDA8-F9526126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D9"/>
  </w:style>
  <w:style w:type="paragraph" w:styleId="Footer">
    <w:name w:val="footer"/>
    <w:basedOn w:val="Normal"/>
    <w:link w:val="FooterChar"/>
    <w:uiPriority w:val="99"/>
    <w:unhideWhenUsed/>
    <w:rsid w:val="00AF5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D9"/>
  </w:style>
  <w:style w:type="paragraph" w:styleId="NormalWeb">
    <w:name w:val="Normal (Web)"/>
    <w:basedOn w:val="Normal"/>
    <w:uiPriority w:val="99"/>
    <w:semiHidden/>
    <w:unhideWhenUsed/>
    <w:rsid w:val="00AF5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BD9"/>
    <w:rPr>
      <w:b/>
      <w:bCs/>
    </w:rPr>
  </w:style>
  <w:style w:type="paragraph" w:styleId="ListParagraph">
    <w:name w:val="List Paragraph"/>
    <w:basedOn w:val="Normal"/>
    <w:uiPriority w:val="34"/>
    <w:qFormat/>
    <w:rsid w:val="0041117E"/>
    <w:pPr>
      <w:ind w:left="720"/>
      <w:contextualSpacing/>
    </w:pPr>
  </w:style>
  <w:style w:type="table" w:customStyle="1" w:styleId="TableGrid">
    <w:name w:val="TableGrid"/>
    <w:rsid w:val="00D172D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2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347B-9B83-49C7-A413-AB962226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McGhee</dc:creator>
  <cp:keywords/>
  <dc:description/>
  <cp:lastModifiedBy>Bain Stephanie@Ability Shetland</cp:lastModifiedBy>
  <cp:revision>3</cp:revision>
  <cp:lastPrinted>2020-08-10T10:11:00Z</cp:lastPrinted>
  <dcterms:created xsi:type="dcterms:W3CDTF">2020-08-30T10:17:00Z</dcterms:created>
  <dcterms:modified xsi:type="dcterms:W3CDTF">2023-01-23T15:39:00Z</dcterms:modified>
</cp:coreProperties>
</file>